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4E" w:rsidRDefault="00EC7A4E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bookmarkStart w:id="0" w:name="_GoBack"/>
      <w:bookmarkEnd w:id="0"/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СЕМЕЙКИНСКОГО СЕЛЬСКОГО ПОСЕЛЕНИЯ</w:t>
      </w:r>
    </w:p>
    <w:p w:rsidR="003F33D4" w:rsidRPr="003F33D4" w:rsidRDefault="003F33D4" w:rsidP="00E17DA7">
      <w:pPr>
        <w:spacing w:after="0" w:line="240" w:lineRule="auto"/>
        <w:ind w:left="-426" w:right="-143" w:firstLine="426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ШУЙСКОГО МУНИЦИПАЛЬНОГО РАЙОНА ИВАНОВСКОЙ ОБЛАСТИ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u w:val="single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val="single"/>
          <w:lang w:eastAsia="ru-RU"/>
        </w:rPr>
        <w:t>______________________________________________________________________________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3F33D4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д. Филино</w:t>
      </w:r>
    </w:p>
    <w:p w:rsidR="003F33D4" w:rsidRPr="003F33D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</w:p>
    <w:p w:rsidR="003F33D4" w:rsidRPr="00CE3894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3894">
        <w:rPr>
          <w:rFonts w:ascii="Times New Roman" w:eastAsia="Times New Roman" w:hAnsi="Times New Roman" w:cs="Times New Roman"/>
          <w:b/>
          <w:spacing w:val="-2"/>
          <w:sz w:val="26"/>
          <w:szCs w:val="26"/>
          <w:lang w:eastAsia="ru-RU"/>
        </w:rPr>
        <w:t>ПОСТАНОВЛЕНИЕ</w:t>
      </w:r>
    </w:p>
    <w:p w:rsidR="00C74F63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6B45" w:rsidRPr="00A11BC8" w:rsidRDefault="003F33D4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842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23.0</w:t>
      </w:r>
      <w:r w:rsidR="001D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63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42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</w:t>
      </w:r>
      <w:r w:rsidR="00E149A3" w:rsidRPr="00A1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C74F63" w:rsidRPr="00A1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1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842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D1A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:rsidR="00C74F63" w:rsidRPr="00165D49" w:rsidRDefault="00C74F63" w:rsidP="00E17DA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3F33D4" w:rsidRPr="003F33D4" w:rsidRDefault="00DC00E8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C00E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 внесении изменений в муниципальную программу </w:t>
      </w:r>
      <w:r w:rsidR="003F33D4"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</w:t>
      </w:r>
      <w:r w:rsidR="003F33D4"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</w:t>
      </w:r>
      <w:r w:rsidR="00AD35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A1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3F33D4"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A11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3F33D4"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3F33D4"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» </w:t>
      </w:r>
    </w:p>
    <w:p w:rsidR="003F33D4" w:rsidRPr="003F33D4" w:rsidRDefault="003F33D4" w:rsidP="00E17DA7">
      <w:pPr>
        <w:suppressAutoHyphens/>
        <w:autoSpaceDE w:val="0"/>
        <w:autoSpaceDN w:val="0"/>
        <w:adjustRightInd w:val="0"/>
        <w:spacing w:after="0" w:line="240" w:lineRule="auto"/>
        <w:ind w:right="-26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F33D4" w:rsidRPr="003F33D4" w:rsidRDefault="003F33D4" w:rsidP="00E17DA7">
      <w:pPr>
        <w:keepNext/>
        <w:suppressAutoHyphens/>
        <w:spacing w:after="0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 xml:space="preserve">В соответствии с Федеральным законом от 06.10.2003г. </w:t>
      </w:r>
      <w:hyperlink r:id="rId7" w:history="1">
        <w:r w:rsidRPr="003F33D4">
          <w:rPr>
            <w:rFonts w:ascii="Times New Roman" w:eastAsia="Times New Roman" w:hAnsi="Times New Roman" w:cs="Times New Roman"/>
            <w:bCs/>
            <w:kern w:val="32"/>
            <w:sz w:val="28"/>
            <w:szCs w:val="28"/>
            <w:lang w:eastAsia="ar-SA"/>
          </w:rPr>
          <w:t>№131-ФЗ</w:t>
        </w:r>
      </w:hyperlink>
      <w:r w:rsidRPr="003F33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ar-SA"/>
        </w:rPr>
        <w:t>  «Об  общих принципах организации местного самоуправления в Российской Федерации»,</w:t>
      </w:r>
      <w:r w:rsidRPr="003F33D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ar-SA"/>
        </w:rPr>
        <w:t xml:space="preserve">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Порядком разработки, реализации и оценки эффективности муниципальных программ Семейкинского сельского поселения, утвержденным постановлением администрации Семейкинского сельского поселения от 02.09.2013г. № 125, </w:t>
      </w:r>
      <w:r w:rsidRPr="003F33D4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руководствуясь Уставом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Семейкинского сельского поселения, администрация Семейкинского сельского поселения  </w:t>
      </w: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A11BC8" w:rsidRPr="0016755C" w:rsidRDefault="00A11BC8" w:rsidP="0016755C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1. </w:t>
      </w:r>
      <w:r w:rsidR="006510BE" w:rsidRPr="006510BE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Внести изменения в муниципальную программу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муниципальной собственностью Семейкинского сельского поселения на 2025-2027 годы</w:t>
      </w:r>
      <w:r w:rsidR="001E3A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»,</w:t>
      </w:r>
      <w:r w:rsidR="001E3A9F" w:rsidRPr="001E3A9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1E3A9F" w:rsidRPr="001E3A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утвержденную постановлением администрации Семейк</w:t>
      </w:r>
      <w:r w:rsidR="004A26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инского сельского поселения № 115 от 14.11.2024</w:t>
      </w:r>
      <w:r w:rsidR="001E3A9F" w:rsidRPr="001E3A9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г.</w:t>
      </w:r>
      <w:r w:rsidR="001675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6755C" w:rsidRPr="0016755C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16755C" w:rsidRPr="0016755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изложить ее в новой редакции (приложение).</w:t>
      </w:r>
    </w:p>
    <w:p w:rsidR="0065381E" w:rsidRDefault="00A11BC8" w:rsidP="006538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5381E" w:rsidRPr="0065381E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65381E" w:rsidRPr="006538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его подписания, подлежит размещению на сайте администрации Семейкинского сельского поселения и опубликованию в Вестнике Семейкинского сельского поселения.</w:t>
      </w:r>
    </w:p>
    <w:p w:rsidR="00A11BC8" w:rsidRDefault="00A11BC8" w:rsidP="0065381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A11BC8" w:rsidRDefault="00A11BC8" w:rsidP="00A11BC8">
      <w:pPr>
        <w:tabs>
          <w:tab w:val="left" w:pos="119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C8" w:rsidRDefault="00A11BC8" w:rsidP="00A11BC8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C8" w:rsidRDefault="00A11BC8" w:rsidP="00A11BC8">
      <w:pPr>
        <w:tabs>
          <w:tab w:val="left" w:pos="119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C8" w:rsidRDefault="00A11BC8" w:rsidP="00A11BC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Семейкинского сельского поселения                             А.В. Воробьев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</w:p>
    <w:p w:rsidR="00A11BC8" w:rsidRDefault="00A11BC8" w:rsidP="00A11BC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</w:t>
      </w:r>
    </w:p>
    <w:p w:rsidR="00A11BC8" w:rsidRDefault="00A11BC8" w:rsidP="00A11BC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BC8" w:rsidRDefault="00A11BC8" w:rsidP="00A11BC8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11BC8" w:rsidRDefault="00A11BC8" w:rsidP="00E149A3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BC8" w:rsidRPr="003F33D4" w:rsidRDefault="00A11BC8" w:rsidP="00E149A3">
      <w:pPr>
        <w:tabs>
          <w:tab w:val="left" w:pos="1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tabs>
          <w:tab w:val="left" w:pos="11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49A3" w:rsidRPr="003F33D4" w:rsidRDefault="00E149A3" w:rsidP="00E149A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CE3894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постановлению администрации Семейкинского сельского поселения  </w:t>
      </w:r>
    </w:p>
    <w:p w:rsidR="00112B38" w:rsidRPr="00C74F63" w:rsidRDefault="00112B38" w:rsidP="00E149A3">
      <w:pPr>
        <w:suppressAutoHyphens/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D332AD">
        <w:rPr>
          <w:rFonts w:ascii="Times New Roman" w:eastAsia="Times New Roman" w:hAnsi="Times New Roman" w:cs="Times New Roman"/>
          <w:sz w:val="24"/>
          <w:szCs w:val="24"/>
          <w:lang w:eastAsia="ar-SA"/>
        </w:rPr>
        <w:t>23.0</w:t>
      </w:r>
      <w:r w:rsidR="001D1A8A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563A0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D332AD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="00E149A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C74F63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332A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1D1A8A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692D8E" w:rsidRPr="00C74F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364315" w:rsidRDefault="00364315" w:rsidP="00364315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C74F63" w:rsidRDefault="00C74F63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315" w:rsidRPr="00364315" w:rsidRDefault="00364315" w:rsidP="0036431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364315" w:rsidRDefault="00364315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315">
        <w:rPr>
          <w:rFonts w:ascii="Times New Roman" w:hAnsi="Times New Roman" w:cs="Times New Roman"/>
          <w:b/>
          <w:sz w:val="28"/>
          <w:szCs w:val="28"/>
        </w:rPr>
        <w:t xml:space="preserve"> «Совершенствование управления муниципальной собственностью </w:t>
      </w:r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>Семейкинского сельского поселения на 202</w:t>
      </w:r>
      <w:r w:rsidR="00A11BC8">
        <w:rPr>
          <w:rFonts w:ascii="Times New Roman" w:hAnsi="Times New Roman" w:cs="Times New Roman"/>
          <w:b/>
          <w:sz w:val="28"/>
          <w:szCs w:val="28"/>
          <w:lang w:eastAsia="ru-RU"/>
        </w:rPr>
        <w:t>5-2027</w:t>
      </w:r>
      <w:r w:rsidRPr="0036431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Pr="0036431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74F63" w:rsidRPr="00364315" w:rsidRDefault="00C74F63" w:rsidP="003643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6"/>
        <w:gridCol w:w="2190"/>
        <w:gridCol w:w="1406"/>
        <w:gridCol w:w="1266"/>
        <w:gridCol w:w="1230"/>
      </w:tblGrid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2C3551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управления муниципальной собственностью Семейкинского сельского поселения на 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2C3551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AD3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3F33D4" w:rsidTr="00C74F63">
        <w:trPr>
          <w:trHeight w:val="910"/>
        </w:trPr>
        <w:tc>
          <w:tcPr>
            <w:tcW w:w="1790" w:type="pct"/>
            <w:vMerge w:val="restar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vMerge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uppressAutoHyphens/>
              <w:spacing w:after="0" w:line="240" w:lineRule="auto"/>
              <w:ind w:left="-92" w:right="60" w:firstLine="34"/>
              <w:contextualSpacing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имущества, находящегося в муниципальной собственности Семейкинского сельского поселения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 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2E6D5A" w:rsidRPr="003F33D4" w:rsidTr="00C74F63">
        <w:trPr>
          <w:trHeight w:val="3322"/>
        </w:trPr>
        <w:tc>
          <w:tcPr>
            <w:tcW w:w="1790" w:type="pct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(цели)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эффективного управления муниципальным имуществом и земельными ресурсами и их рационального использования.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Инвентаризация объектов муниципального имущества поселения.</w:t>
            </w:r>
          </w:p>
          <w:p w:rsidR="002E6D5A" w:rsidRPr="003F33D4" w:rsidRDefault="002E6D5A" w:rsidP="00E17DA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Землеустроительные работы под объектами муниципальной собственности.</w:t>
            </w:r>
          </w:p>
          <w:p w:rsidR="002E6D5A" w:rsidRPr="003F33D4" w:rsidRDefault="002E6D5A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Полная и своевременная оплата коммунальных услуг,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</w:tr>
      <w:tr w:rsidR="003F33D4" w:rsidRPr="003F33D4" w:rsidTr="00C74F63">
        <w:tc>
          <w:tcPr>
            <w:tcW w:w="1790" w:type="pct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состава объектов муниципальной собственности.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поступлений неналоговых доходов в местный бюджет от использования муниципального имущества.</w:t>
            </w:r>
          </w:p>
          <w:p w:rsidR="003F33D4" w:rsidRPr="003F33D4" w:rsidRDefault="003F33D4" w:rsidP="00E17DA7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мероприятий по оформлению в соответствии с требованиями действующего законодательства прав на объекты недвижимости.</w:t>
            </w:r>
          </w:p>
          <w:p w:rsidR="00CE3894" w:rsidRPr="003F33D4" w:rsidRDefault="003F33D4" w:rsidP="002E6D5A">
            <w:pPr>
              <w:spacing w:after="0" w:line="240" w:lineRule="auto"/>
              <w:ind w:left="-9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границ (межевание) земельных участков, выделенных в счет земельных долей из земель сельскохозяйственного назначения. </w:t>
            </w:r>
          </w:p>
        </w:tc>
      </w:tr>
      <w:tr w:rsidR="003F33D4" w:rsidRPr="003F33D4" w:rsidTr="00C74F63">
        <w:trPr>
          <w:trHeight w:val="249"/>
        </w:trPr>
        <w:tc>
          <w:tcPr>
            <w:tcW w:w="1790" w:type="pct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программы, в том числе по годам:</w:t>
            </w:r>
          </w:p>
        </w:tc>
        <w:tc>
          <w:tcPr>
            <w:tcW w:w="3210" w:type="pct"/>
            <w:gridSpan w:val="4"/>
            <w:shd w:val="clear" w:color="auto" w:fill="auto"/>
            <w:vAlign w:val="center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3F33D4" w:rsidRPr="003F33D4" w:rsidTr="00C74F63">
        <w:trPr>
          <w:trHeight w:val="291"/>
        </w:trPr>
        <w:tc>
          <w:tcPr>
            <w:tcW w:w="1790" w:type="pct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A11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A45A3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A11BC8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A11B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11BC8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ru-RU"/>
              </w:rPr>
              <w:t>202</w:t>
            </w:r>
            <w:r w:rsidR="00A11BC8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обл.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A45A37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бюджета Шуйского муниципального района</w:t>
            </w:r>
          </w:p>
        </w:tc>
        <w:tc>
          <w:tcPr>
            <w:tcW w:w="1154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41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C74F63">
        <w:trPr>
          <w:trHeight w:val="359"/>
        </w:trPr>
        <w:tc>
          <w:tcPr>
            <w:tcW w:w="1790" w:type="pc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154" w:type="pct"/>
            <w:shd w:val="clear" w:color="auto" w:fill="auto"/>
          </w:tcPr>
          <w:p w:rsidR="003F33D4" w:rsidRPr="001D1A8A" w:rsidRDefault="001D1A8A" w:rsidP="000152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D1A8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1017,3</w:t>
            </w:r>
          </w:p>
        </w:tc>
        <w:tc>
          <w:tcPr>
            <w:tcW w:w="741" w:type="pct"/>
            <w:shd w:val="clear" w:color="auto" w:fill="auto"/>
          </w:tcPr>
          <w:p w:rsidR="003F33D4" w:rsidRPr="001D1A8A" w:rsidRDefault="001D1A8A" w:rsidP="002E1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D1A8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419</w:t>
            </w:r>
            <w:r w:rsidR="00A11BC8" w:rsidRPr="001D1A8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,</w:t>
            </w:r>
            <w:r w:rsidR="002E19AD" w:rsidRPr="001D1A8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 w:rsidR="00A11BC8" w:rsidRPr="001D1A8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3F33D4" w:rsidRPr="00DA0995" w:rsidRDefault="00A11BC8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299,1</w:t>
            </w:r>
            <w:r w:rsidR="002E19AD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648" w:type="pct"/>
            <w:shd w:val="clear" w:color="auto" w:fill="auto"/>
          </w:tcPr>
          <w:p w:rsidR="003F33D4" w:rsidRPr="002E19AD" w:rsidRDefault="002E19AD" w:rsidP="00BF61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ru-RU"/>
              </w:rPr>
              <w:t>299,20</w:t>
            </w:r>
          </w:p>
        </w:tc>
      </w:tr>
      <w:tr w:rsidR="00510C23" w:rsidRPr="003F33D4" w:rsidTr="00C74F63">
        <w:trPr>
          <w:trHeight w:val="131"/>
        </w:trPr>
        <w:tc>
          <w:tcPr>
            <w:tcW w:w="1790" w:type="pct"/>
            <w:shd w:val="clear" w:color="auto" w:fill="auto"/>
          </w:tcPr>
          <w:p w:rsidR="00510C23" w:rsidRPr="003F33D4" w:rsidRDefault="00510C23" w:rsidP="00510C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154" w:type="pct"/>
            <w:shd w:val="clear" w:color="auto" w:fill="auto"/>
          </w:tcPr>
          <w:p w:rsidR="00510C23" w:rsidRPr="001D1A8A" w:rsidRDefault="001D1A8A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D1A8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1017,3</w:t>
            </w:r>
          </w:p>
        </w:tc>
        <w:tc>
          <w:tcPr>
            <w:tcW w:w="741" w:type="pct"/>
            <w:shd w:val="clear" w:color="auto" w:fill="auto"/>
          </w:tcPr>
          <w:p w:rsidR="00510C23" w:rsidRPr="001D1A8A" w:rsidRDefault="001D1A8A" w:rsidP="002E19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D1A8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419</w:t>
            </w:r>
            <w:r w:rsidR="00A11BC8" w:rsidRPr="001D1A8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,</w:t>
            </w:r>
            <w:r w:rsidR="002E19AD" w:rsidRPr="001D1A8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  <w:r w:rsidR="00A11BC8" w:rsidRPr="001D1A8A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0</w:t>
            </w:r>
          </w:p>
        </w:tc>
        <w:tc>
          <w:tcPr>
            <w:tcW w:w="667" w:type="pct"/>
            <w:shd w:val="clear" w:color="auto" w:fill="auto"/>
          </w:tcPr>
          <w:p w:rsidR="00510C23" w:rsidRPr="00DA0995" w:rsidRDefault="002E19AD" w:rsidP="008F064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299,10</w:t>
            </w:r>
          </w:p>
        </w:tc>
        <w:tc>
          <w:tcPr>
            <w:tcW w:w="648" w:type="pct"/>
            <w:shd w:val="clear" w:color="auto" w:fill="auto"/>
          </w:tcPr>
          <w:p w:rsidR="00510C23" w:rsidRPr="002E19AD" w:rsidRDefault="002E19AD" w:rsidP="00510C2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ru-RU"/>
              </w:rPr>
              <w:t>299,20</w:t>
            </w:r>
          </w:p>
        </w:tc>
      </w:tr>
    </w:tbl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2. Анализ текущей ситуации в сфере реализации </w:t>
      </w:r>
    </w:p>
    <w:p w:rsidR="003F33D4" w:rsidRDefault="003F33D4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>муниципальной программы</w:t>
      </w:r>
    </w:p>
    <w:p w:rsidR="00E17DA7" w:rsidRPr="003F33D4" w:rsidRDefault="00E17DA7" w:rsidP="00E17DA7">
      <w:pPr>
        <w:keepNext/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contextualSpacing/>
        <w:jc w:val="center"/>
        <w:outlineLvl w:val="4"/>
        <w:rPr>
          <w:rFonts w:ascii="Georgia" w:eastAsia="Times New Roman" w:hAnsi="Georgia" w:cs="Times New Roman"/>
          <w:b/>
          <w:bCs/>
          <w:iCs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муниципальным имуществом и земельными ресурсами является неотъемлемой частью деятельности администрации Семейкинского сельского поселения. В настоящий момент существует необходимость в повышении эффективности использования муниципального имущества, в том числе необходимость увеличения поступлений денежных средств в бюджет поселения от использования муниципального имущества и земельных ресурсов.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эффективности управления и распоряжения муниципальным имуществом и земельными ресурсами в значительной степени зависят объемы поступлений </w:t>
      </w:r>
      <w:proofErr w:type="gramStart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в  бюджет</w:t>
      </w:r>
      <w:proofErr w:type="gramEnd"/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поселения.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Составляющей основой поступлений в бюджет неналоговых доходов от управления муниципальным имуществом и земельными ресурсами  Семейкинского сельского поселения определены доходы  от сдачи в аренду объектов недвижимости (земельных участков), находящихся в собственности Семейкинского сельского поселения, доходы от продажи вышеуказанных объектов недвижимости (земельных участков). Учитывая системное сокращение физического объема муниципальной собственности и перехода ее в разряд частного капитала, динамика поступления доходов по остальным источникам в основном имеет тенденцию  к уменьшению, либо несущественному росту. Повышение доходности от распоряжения муниципальной собственностью поселения возможно благодаря реализации программных мероприятий, которые позволят повысить эффективность управления муниципальным имуществом.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Структура и состав муниципальной собственности Семейкинского сельского поселения включают в себя много самостоятельных элементов: землю, жилые и нежилые помещения, иное движимое и недвижимое имущество. Каждый из указанных элементов характеризуется качественной однородностью, в том числе и с точки зрения форм и методов управления.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территории Семейкинского сельского поселения существует проблема достоверности сведений об объектах муниципальной собственности, решением которой является техническая инвентаризация объектов муниципальной собственности и заказ оценки ее стоимости.</w:t>
      </w:r>
    </w:p>
    <w:p w:rsidR="003F33D4" w:rsidRP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Оформление технической документации и регистрация права собственности Семейкинского сельского поселения на объекты недвижимости, а также выделение средств на проведение вышеуказанных мероприятий позволят решить выше обозначенные проблемы, приведет имущественные отношения в соответствие с действующим законодательством.</w:t>
      </w:r>
    </w:p>
    <w:p w:rsidR="003F33D4" w:rsidRPr="003F33D4" w:rsidRDefault="003F33D4" w:rsidP="00E17DA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Программа представляет собой комплексный план действий по внедрению и использованию современных методов, механизмов и инструментов в организации управления муниципальным имуществом на территории Семейкинского сельского поселения. </w:t>
      </w: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 1. Показатели, характеризующие текущую ситуацию в сфере управления муниципальным имуществом</w:t>
      </w:r>
    </w:p>
    <w:tbl>
      <w:tblPr>
        <w:tblW w:w="93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"/>
        <w:gridCol w:w="3633"/>
        <w:gridCol w:w="1068"/>
        <w:gridCol w:w="1347"/>
        <w:gridCol w:w="1275"/>
        <w:gridCol w:w="1418"/>
      </w:tblGrid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442A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442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A45A37" w:rsidP="00442A5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442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A45A37"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42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3F33D4" w:rsidRPr="00E17DA7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муниципальной собственности, состоящих на учете в реестре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4A39F2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360120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земель, находящихся в муниципальной собственности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349,5147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349,1054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земельных долей из земель сельскохозяйственного назначения, находящихся в собственности сельского поселения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680E8E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680E8E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680E8E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поступлений в бюджет поселения доходов от использования имущества, находящегося в  муниципальной собственности, 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2C3551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2C3551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2C3551" w:rsidRDefault="002C3551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321,67</w:t>
            </w:r>
          </w:p>
        </w:tc>
      </w:tr>
      <w:tr w:rsidR="003F33D4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недвижимого имущества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3F33D4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D4" w:rsidRPr="002C3551" w:rsidRDefault="003F33D4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106,17</w:t>
            </w:r>
          </w:p>
        </w:tc>
      </w:tr>
      <w:tr w:rsidR="000413C9" w:rsidRPr="003F33D4" w:rsidTr="00EF6B45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аренды земельных участков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3F33D4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2C3551" w:rsidRDefault="000413C9" w:rsidP="00E17DA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2C3551" w:rsidRDefault="000413C9" w:rsidP="00E17DA7">
            <w:pPr>
              <w:spacing w:after="0" w:line="240" w:lineRule="auto"/>
              <w:contextualSpacing/>
              <w:jc w:val="center"/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C9" w:rsidRPr="002C3551" w:rsidRDefault="002C3551" w:rsidP="00E17DA7">
            <w:pPr>
              <w:spacing w:after="0" w:line="240" w:lineRule="auto"/>
              <w:contextualSpacing/>
              <w:jc w:val="center"/>
            </w:pPr>
            <w:r w:rsidRPr="002C3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215,5</w:t>
            </w:r>
          </w:p>
        </w:tc>
      </w:tr>
    </w:tbl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3.Цель (цели) и ожидаемые результаты реализации</w:t>
      </w:r>
    </w:p>
    <w:p w:rsidR="003F33D4" w:rsidRDefault="003F33D4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autoSpaceDE w:val="0"/>
        <w:autoSpaceDN w:val="0"/>
        <w:adjustRightInd w:val="0"/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 w:rsidR="00911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(цели) программы: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эффективного управления муниципальным имуществом и земельными ресурсами и их рационального использования, 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технической инвентаризации объектов недвижимости и организация учета объектов муниципального имущества поселения;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работ по установлению границ (межеванию) земельных участков, находящихся в муниципальной собственности;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полная и своевременная оплата коммунальных услуг,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E17DA7" w:rsidRDefault="003F33D4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56E0" w:rsidRDefault="00F656E0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Целевые индикаторы (показатели) реализации программы</w:t>
      </w:r>
    </w:p>
    <w:p w:rsidR="00E17DA7" w:rsidRPr="003F33D4" w:rsidRDefault="00E17DA7" w:rsidP="00E17DA7">
      <w:pPr>
        <w:spacing w:after="0" w:line="240" w:lineRule="auto"/>
        <w:ind w:left="-92" w:firstLine="34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131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3"/>
        <w:gridCol w:w="1000"/>
        <w:gridCol w:w="1268"/>
        <w:gridCol w:w="1276"/>
        <w:gridCol w:w="1134"/>
      </w:tblGrid>
      <w:tr w:rsidR="003F33D4" w:rsidRPr="003F33D4" w:rsidTr="00EF6B45">
        <w:tc>
          <w:tcPr>
            <w:tcW w:w="4453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678" w:type="dxa"/>
            <w:gridSpan w:val="3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3F33D4" w:rsidTr="00EF6B45">
        <w:tc>
          <w:tcPr>
            <w:tcW w:w="4453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8" w:type="dxa"/>
            <w:shd w:val="clear" w:color="auto" w:fill="auto"/>
          </w:tcPr>
          <w:p w:rsidR="003F33D4" w:rsidRPr="002C3551" w:rsidRDefault="003F33D4" w:rsidP="00680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413C9" w:rsidRPr="002C35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680E8E" w:rsidRPr="002C35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3F33D4" w:rsidRPr="002C3551" w:rsidRDefault="003F33D4" w:rsidP="00680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80E8E" w:rsidRPr="002C35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F33D4" w:rsidRPr="002C3551" w:rsidRDefault="003F33D4" w:rsidP="00680E8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80E8E" w:rsidRPr="002C35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3F33D4" w:rsidRPr="002D10A3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134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Количество объектов муниципальной собственности, подлежащих обязательной регистрации права           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C3551" w:rsidRDefault="002D10A3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2C3551" w:rsidRPr="003F33D4" w:rsidTr="00EF6B45">
        <w:tc>
          <w:tcPr>
            <w:tcW w:w="4453" w:type="dxa"/>
            <w:shd w:val="clear" w:color="auto" w:fill="auto"/>
          </w:tcPr>
          <w:p w:rsidR="002C3551" w:rsidRPr="003F33D4" w:rsidRDefault="002C3551" w:rsidP="002C3551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сдачи в аренду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2C3551" w:rsidRPr="003F33D4" w:rsidRDefault="002C3551" w:rsidP="002C3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2C3551" w:rsidRPr="002C3551" w:rsidRDefault="002C3551" w:rsidP="002C35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455,323</w:t>
            </w:r>
          </w:p>
        </w:tc>
        <w:tc>
          <w:tcPr>
            <w:tcW w:w="1276" w:type="dxa"/>
            <w:shd w:val="clear" w:color="auto" w:fill="auto"/>
          </w:tcPr>
          <w:p w:rsidR="002C3551" w:rsidRPr="002C3551" w:rsidRDefault="002C3551" w:rsidP="002C3551"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455,323</w:t>
            </w:r>
          </w:p>
        </w:tc>
        <w:tc>
          <w:tcPr>
            <w:tcW w:w="1134" w:type="dxa"/>
            <w:shd w:val="clear" w:color="auto" w:fill="auto"/>
          </w:tcPr>
          <w:p w:rsidR="002C3551" w:rsidRPr="002C3551" w:rsidRDefault="002C3551" w:rsidP="002C3551"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455,323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Доходы, полученные от продажи имущества (в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земельных участков)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268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земельных участков, находящихся в собственности поселения, предоставленных в аренду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268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F33D4" w:rsidRPr="002C3551" w:rsidRDefault="00680E8E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3F33D4" w:rsidRPr="003F33D4" w:rsidTr="00EF6B45">
        <w:tc>
          <w:tcPr>
            <w:tcW w:w="4453" w:type="dxa"/>
            <w:shd w:val="clear" w:color="auto" w:fill="auto"/>
          </w:tcPr>
          <w:p w:rsidR="003F33D4" w:rsidRPr="003F33D4" w:rsidRDefault="003F33D4" w:rsidP="00E17DA7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3F33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1000" w:type="dxa"/>
            <w:shd w:val="clear" w:color="auto" w:fill="auto"/>
          </w:tcPr>
          <w:p w:rsidR="003F33D4" w:rsidRPr="003F33D4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68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3F33D4" w:rsidRPr="002C3551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55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</w:tbl>
    <w:p w:rsidR="00BD4073" w:rsidRDefault="00BD4073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3.3. Прогноз ожидаемых результатов реализации программы</w:t>
      </w:r>
    </w:p>
    <w:p w:rsidR="00F656E0" w:rsidRPr="003F33D4" w:rsidRDefault="00F656E0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Реализация программы предполагает достижение следующих результатов: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поступлений неналоговых доходов в местный бюджет от использования муниципального имущества;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завершение мероприятий по оформлению в соответствии с требованиями действующего законодательства прав на объекты недвижимости;</w:t>
      </w: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границ (межевание) земельных участков, выделенных в счет земельных долей из земель сельскохозяйственного назначения;</w:t>
      </w:r>
    </w:p>
    <w:p w:rsidR="003F33D4" w:rsidRDefault="003F33D4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 связанных </w:t>
      </w:r>
      <w:proofErr w:type="gramStart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имущества, находящимся в муниципальной собственности Семейкинского</w:t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680E8E" w:rsidRDefault="00680E8E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E" w:rsidRDefault="00680E8E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8E" w:rsidRPr="003F33D4" w:rsidRDefault="00680E8E" w:rsidP="00E17DA7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F33D4" w:rsidRDefault="003F33D4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4. Ресурсное обеспечение муниципальной программы</w:t>
      </w:r>
    </w:p>
    <w:p w:rsidR="00F656E0" w:rsidRPr="003F33D4" w:rsidRDefault="00F656E0" w:rsidP="00E17DA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>Финансовое обеспечение реализации муниципальной программы осуществляется за счет средств бюджета поселения. Объемы финансирования на срок реализации программы определены исходя из затрат, произведенных на проведение мероприятий по разработке технических и межевых планов, содержанию муниципального имущества с учетом предельных или фактически сложившихся цен на данные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Объемы финансирования  мероприятий могут уточняться при разработке и утверждению бюджета на соответствующий год исходя из возможностей поселения и с учетом изменения цен на указанные работы.</w:t>
      </w:r>
    </w:p>
    <w:p w:rsidR="003F33D4" w:rsidRPr="003F33D4" w:rsidRDefault="003F33D4" w:rsidP="00E17DA7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F33D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1446"/>
        <w:gridCol w:w="1559"/>
        <w:gridCol w:w="1559"/>
        <w:gridCol w:w="1276"/>
      </w:tblGrid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Наименование программы (подпрограммы)</w:t>
            </w:r>
          </w:p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Источник ресурсного обеспечения</w:t>
            </w:r>
          </w:p>
        </w:tc>
        <w:tc>
          <w:tcPr>
            <w:tcW w:w="1446" w:type="dxa"/>
          </w:tcPr>
          <w:p w:rsidR="002E19AD" w:rsidRPr="003F33D4" w:rsidRDefault="002E19AD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2E19AD" w:rsidRPr="003F33D4" w:rsidRDefault="002E19AD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b/>
                <w:lang w:eastAsia="ar-SA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437CA3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Программа «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Совершенствование управления муниципальной собственностью Семейкинского сельского поселения на 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тыс.руб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46" w:type="dxa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446" w:type="dxa"/>
          </w:tcPr>
          <w:p w:rsidR="002E19AD" w:rsidRPr="00B6477C" w:rsidRDefault="00B6477C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B6477C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1017,3</w:t>
            </w:r>
          </w:p>
        </w:tc>
        <w:tc>
          <w:tcPr>
            <w:tcW w:w="1559" w:type="dxa"/>
            <w:shd w:val="clear" w:color="auto" w:fill="auto"/>
          </w:tcPr>
          <w:p w:rsidR="002E19AD" w:rsidRPr="00B6477C" w:rsidRDefault="00B6477C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B6477C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41</w:t>
            </w:r>
            <w:r w:rsidR="00C736A0" w:rsidRPr="00B6477C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9</w:t>
            </w:r>
            <w:r w:rsidR="002E19AD" w:rsidRPr="00B6477C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,00</w:t>
            </w:r>
          </w:p>
        </w:tc>
        <w:tc>
          <w:tcPr>
            <w:tcW w:w="1559" w:type="dxa"/>
            <w:shd w:val="clear" w:color="auto" w:fill="auto"/>
          </w:tcPr>
          <w:p w:rsidR="002E19AD" w:rsidRPr="00DA0995" w:rsidRDefault="002E19AD" w:rsidP="008F0646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299,10</w:t>
            </w:r>
          </w:p>
        </w:tc>
        <w:tc>
          <w:tcPr>
            <w:tcW w:w="1276" w:type="dxa"/>
            <w:shd w:val="clear" w:color="auto" w:fill="auto"/>
          </w:tcPr>
          <w:p w:rsidR="002E19AD" w:rsidRPr="002E19AD" w:rsidRDefault="002E19AD" w:rsidP="00DA099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299,20</w:t>
            </w: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446" w:type="dxa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446" w:type="dxa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B6477C" w:rsidRPr="003F33D4" w:rsidTr="00680E8E">
        <w:tc>
          <w:tcPr>
            <w:tcW w:w="3799" w:type="dxa"/>
            <w:shd w:val="clear" w:color="auto" w:fill="auto"/>
          </w:tcPr>
          <w:p w:rsidR="00B6477C" w:rsidRPr="003F33D4" w:rsidRDefault="00B6477C" w:rsidP="00B6477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446" w:type="dxa"/>
          </w:tcPr>
          <w:p w:rsidR="00B6477C" w:rsidRPr="00B6477C" w:rsidRDefault="00B6477C" w:rsidP="00B647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B6477C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1017,3</w:t>
            </w:r>
          </w:p>
        </w:tc>
        <w:tc>
          <w:tcPr>
            <w:tcW w:w="1559" w:type="dxa"/>
            <w:shd w:val="clear" w:color="auto" w:fill="auto"/>
          </w:tcPr>
          <w:p w:rsidR="00B6477C" w:rsidRPr="00B6477C" w:rsidRDefault="00B6477C" w:rsidP="00B647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B6477C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419,00</w:t>
            </w:r>
          </w:p>
        </w:tc>
        <w:tc>
          <w:tcPr>
            <w:tcW w:w="1559" w:type="dxa"/>
            <w:shd w:val="clear" w:color="auto" w:fill="auto"/>
          </w:tcPr>
          <w:p w:rsidR="00B6477C" w:rsidRPr="00DA0995" w:rsidRDefault="00B6477C" w:rsidP="00B647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299,10</w:t>
            </w:r>
          </w:p>
        </w:tc>
        <w:tc>
          <w:tcPr>
            <w:tcW w:w="1276" w:type="dxa"/>
            <w:shd w:val="clear" w:color="auto" w:fill="auto"/>
          </w:tcPr>
          <w:p w:rsidR="00B6477C" w:rsidRPr="002E19AD" w:rsidRDefault="00B6477C" w:rsidP="00B647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299,20</w:t>
            </w:r>
          </w:p>
        </w:tc>
      </w:tr>
      <w:tr w:rsidR="002E19AD" w:rsidRPr="003F33D4" w:rsidTr="00680E8E">
        <w:trPr>
          <w:trHeight w:val="1081"/>
        </w:trPr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«Эффективное управление муниципальным имуществом и земельными ресурсами Семейкинского сельского поселения»</w:t>
            </w:r>
          </w:p>
        </w:tc>
        <w:tc>
          <w:tcPr>
            <w:tcW w:w="1446" w:type="dxa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E19AD" w:rsidRPr="003F33D4" w:rsidTr="00680E8E">
        <w:trPr>
          <w:trHeight w:val="416"/>
        </w:trPr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446" w:type="dxa"/>
          </w:tcPr>
          <w:p w:rsidR="002E19AD" w:rsidRPr="00B6477C" w:rsidRDefault="00191610" w:rsidP="00B647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B6477C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2</w:t>
            </w:r>
            <w:r w:rsidR="00B6477C" w:rsidRPr="00B6477C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6</w:t>
            </w:r>
            <w:r w:rsidR="00B96E2A" w:rsidRPr="00B6477C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8,50</w:t>
            </w:r>
          </w:p>
        </w:tc>
        <w:tc>
          <w:tcPr>
            <w:tcW w:w="1559" w:type="dxa"/>
            <w:shd w:val="clear" w:color="auto" w:fill="auto"/>
          </w:tcPr>
          <w:p w:rsidR="002E19AD" w:rsidRPr="00B6477C" w:rsidRDefault="001B4568" w:rsidP="00B647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B6477C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1</w:t>
            </w:r>
            <w:r w:rsidR="00B6477C" w:rsidRPr="00B6477C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69</w:t>
            </w:r>
            <w:r w:rsidR="002E19AD" w:rsidRPr="00B6477C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,40</w:t>
            </w:r>
          </w:p>
        </w:tc>
        <w:tc>
          <w:tcPr>
            <w:tcW w:w="1559" w:type="dxa"/>
            <w:shd w:val="clear" w:color="auto" w:fill="auto"/>
          </w:tcPr>
          <w:p w:rsidR="002E19AD" w:rsidRPr="002E19AD" w:rsidRDefault="002E19AD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ar-SA"/>
              </w:rPr>
              <w:t>49,50</w:t>
            </w:r>
          </w:p>
        </w:tc>
        <w:tc>
          <w:tcPr>
            <w:tcW w:w="1276" w:type="dxa"/>
            <w:shd w:val="clear" w:color="auto" w:fill="auto"/>
          </w:tcPr>
          <w:p w:rsidR="002E19AD" w:rsidRPr="002E19AD" w:rsidRDefault="002E19AD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ar-SA"/>
              </w:rPr>
              <w:t>49,60</w:t>
            </w: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446" w:type="dxa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F314E7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E19AD" w:rsidRPr="00000537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3F3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областного бюджета</w:t>
            </w:r>
          </w:p>
        </w:tc>
        <w:tc>
          <w:tcPr>
            <w:tcW w:w="1446" w:type="dxa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C47FB9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2E19AD" w:rsidRPr="00F314E7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314E7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E19AD" w:rsidRPr="00000537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00537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</w:p>
        </w:tc>
      </w:tr>
      <w:tr w:rsidR="00B6477C" w:rsidRPr="003F33D4" w:rsidTr="00680E8E">
        <w:trPr>
          <w:trHeight w:val="572"/>
        </w:trPr>
        <w:tc>
          <w:tcPr>
            <w:tcW w:w="3799" w:type="dxa"/>
            <w:shd w:val="clear" w:color="auto" w:fill="auto"/>
          </w:tcPr>
          <w:p w:rsidR="00B6477C" w:rsidRPr="003F33D4" w:rsidRDefault="00B6477C" w:rsidP="00B6477C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446" w:type="dxa"/>
          </w:tcPr>
          <w:p w:rsidR="00B6477C" w:rsidRPr="00B6477C" w:rsidRDefault="00B6477C" w:rsidP="00B647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B6477C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268,50</w:t>
            </w:r>
          </w:p>
        </w:tc>
        <w:tc>
          <w:tcPr>
            <w:tcW w:w="1559" w:type="dxa"/>
            <w:shd w:val="clear" w:color="auto" w:fill="auto"/>
          </w:tcPr>
          <w:p w:rsidR="00B6477C" w:rsidRPr="00B6477C" w:rsidRDefault="00B6477C" w:rsidP="00B647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</w:pPr>
            <w:r w:rsidRPr="00B6477C">
              <w:rPr>
                <w:rFonts w:ascii="Times New Roman" w:eastAsia="Times New Roman" w:hAnsi="Times New Roman" w:cs="Times New Roman"/>
                <w:b/>
                <w:u w:val="single"/>
                <w:lang w:eastAsia="ar-SA"/>
              </w:rPr>
              <w:t>169,40</w:t>
            </w:r>
          </w:p>
        </w:tc>
        <w:tc>
          <w:tcPr>
            <w:tcW w:w="1559" w:type="dxa"/>
            <w:shd w:val="clear" w:color="auto" w:fill="auto"/>
          </w:tcPr>
          <w:p w:rsidR="00B6477C" w:rsidRPr="002E19AD" w:rsidRDefault="00B6477C" w:rsidP="00B647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ar-SA"/>
              </w:rPr>
              <w:t>49,50</w:t>
            </w:r>
          </w:p>
        </w:tc>
        <w:tc>
          <w:tcPr>
            <w:tcW w:w="1276" w:type="dxa"/>
            <w:shd w:val="clear" w:color="auto" w:fill="auto"/>
          </w:tcPr>
          <w:p w:rsidR="00B6477C" w:rsidRPr="002E19AD" w:rsidRDefault="00B6477C" w:rsidP="00B647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ar-SA"/>
              </w:rPr>
              <w:t>49,60</w:t>
            </w: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Подпрограмма «Содержание имущества, находящегося в муниципальной собственности Семейкинского сельского поселения»</w:t>
            </w:r>
          </w:p>
        </w:tc>
        <w:tc>
          <w:tcPr>
            <w:tcW w:w="1446" w:type="dxa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F314E7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E19AD" w:rsidRPr="003F33D4" w:rsidTr="00680E8E">
        <w:trPr>
          <w:trHeight w:val="319"/>
        </w:trPr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Бюджетные ассигнования</w:t>
            </w:r>
          </w:p>
        </w:tc>
        <w:tc>
          <w:tcPr>
            <w:tcW w:w="1446" w:type="dxa"/>
          </w:tcPr>
          <w:p w:rsidR="002E19AD" w:rsidRDefault="00B96E2A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748,80</w:t>
            </w: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249,60</w:t>
            </w:r>
          </w:p>
        </w:tc>
        <w:tc>
          <w:tcPr>
            <w:tcW w:w="1559" w:type="dxa"/>
            <w:shd w:val="clear" w:color="auto" w:fill="auto"/>
          </w:tcPr>
          <w:p w:rsidR="002E19AD" w:rsidRPr="00000537" w:rsidRDefault="002E19AD" w:rsidP="004113B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249,60</w:t>
            </w:r>
          </w:p>
        </w:tc>
        <w:tc>
          <w:tcPr>
            <w:tcW w:w="1276" w:type="dxa"/>
            <w:shd w:val="clear" w:color="auto" w:fill="auto"/>
          </w:tcPr>
          <w:p w:rsidR="002E19AD" w:rsidRPr="002E19AD" w:rsidRDefault="002E19AD" w:rsidP="00437CA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ar-SA"/>
              </w:rPr>
              <w:t>249,60</w:t>
            </w:r>
          </w:p>
        </w:tc>
      </w:tr>
      <w:tr w:rsidR="002E19AD" w:rsidRPr="003F33D4" w:rsidTr="00680E8E">
        <w:tc>
          <w:tcPr>
            <w:tcW w:w="3799" w:type="dxa"/>
            <w:shd w:val="clear" w:color="auto" w:fill="auto"/>
          </w:tcPr>
          <w:p w:rsidR="002E19AD" w:rsidRPr="003F33D4" w:rsidRDefault="002E19AD" w:rsidP="00E17DA7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 xml:space="preserve">в </w:t>
            </w:r>
            <w:proofErr w:type="spellStart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т.ч</w:t>
            </w:r>
            <w:proofErr w:type="spellEnd"/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446" w:type="dxa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2E19AD" w:rsidRPr="00C47FB9" w:rsidRDefault="002E19AD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E19AD" w:rsidRPr="003F33D4" w:rsidTr="00680E8E">
        <w:trPr>
          <w:trHeight w:val="483"/>
        </w:trPr>
        <w:tc>
          <w:tcPr>
            <w:tcW w:w="3799" w:type="dxa"/>
            <w:shd w:val="clear" w:color="auto" w:fill="auto"/>
          </w:tcPr>
          <w:p w:rsidR="002E19AD" w:rsidRPr="003F33D4" w:rsidRDefault="002E19AD" w:rsidP="002E19AD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3F33D4">
              <w:rPr>
                <w:rFonts w:ascii="Times New Roman" w:eastAsia="Times New Roman" w:hAnsi="Times New Roman" w:cs="Times New Roman"/>
                <w:lang w:eastAsia="ar-SA"/>
              </w:rPr>
              <w:t>-местный бюджет</w:t>
            </w:r>
          </w:p>
        </w:tc>
        <w:tc>
          <w:tcPr>
            <w:tcW w:w="1446" w:type="dxa"/>
          </w:tcPr>
          <w:p w:rsidR="002E19AD" w:rsidRDefault="00B96E2A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748,80</w:t>
            </w:r>
          </w:p>
        </w:tc>
        <w:tc>
          <w:tcPr>
            <w:tcW w:w="1559" w:type="dxa"/>
            <w:shd w:val="clear" w:color="auto" w:fill="auto"/>
          </w:tcPr>
          <w:p w:rsidR="002E19AD" w:rsidRPr="00C47FB9" w:rsidRDefault="002E19AD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249,60</w:t>
            </w:r>
          </w:p>
        </w:tc>
        <w:tc>
          <w:tcPr>
            <w:tcW w:w="1559" w:type="dxa"/>
            <w:shd w:val="clear" w:color="auto" w:fill="auto"/>
          </w:tcPr>
          <w:p w:rsidR="002E19AD" w:rsidRPr="00000537" w:rsidRDefault="002E19AD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249,60</w:t>
            </w:r>
          </w:p>
        </w:tc>
        <w:tc>
          <w:tcPr>
            <w:tcW w:w="1276" w:type="dxa"/>
            <w:shd w:val="clear" w:color="auto" w:fill="auto"/>
          </w:tcPr>
          <w:p w:rsidR="002E19AD" w:rsidRPr="002E19AD" w:rsidRDefault="002E19AD" w:rsidP="002E19A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2E19AD">
              <w:rPr>
                <w:rFonts w:ascii="Times New Roman" w:eastAsia="Times New Roman" w:hAnsi="Times New Roman" w:cs="Times New Roman"/>
                <w:b/>
                <w:lang w:eastAsia="ar-SA"/>
              </w:rPr>
              <w:t>249,60</w:t>
            </w:r>
          </w:p>
        </w:tc>
      </w:tr>
    </w:tbl>
    <w:p w:rsidR="00CB49FB" w:rsidRDefault="00CB49FB" w:rsidP="00E17DA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B49FB" w:rsidRDefault="00CB49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«Совершенствование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управлением муниципальной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собственностью Семейкинского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F33D4" w:rsidRPr="00E17DA7" w:rsidRDefault="003F33D4" w:rsidP="00037172">
      <w:pPr>
        <w:spacing w:after="0" w:line="240" w:lineRule="auto"/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  <w:lang w:eastAsia="ru-RU"/>
        </w:rPr>
        <w:t>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C355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2C355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«Эффективное управление муниципальным имуществом и земельными ресурсами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«Эффективное управление муниципальным имуществом и земельными ресурсами Семейкинского сельского поселения»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6"/>
        <w:gridCol w:w="1155"/>
      </w:tblGrid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муниципальным имуществом и земельными ресурсами Семейкинского сельского поселения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680E8E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0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680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E17DA7" w:rsidTr="00EF6B45"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E17DA7" w:rsidTr="00EF6B45">
        <w:trPr>
          <w:trHeight w:val="1455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F64437">
            <w:pPr>
              <w:spacing w:after="0" w:line="240" w:lineRule="auto"/>
              <w:ind w:left="-92" w:firstLine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Улучшение эффективности управления муниципальным имуществом и земельными ресурсами Семейкинского сельского поселения, инвентаризация объектов недвижимости и установление границ земельных участков под объектами муниципальной собственности. </w:t>
            </w:r>
          </w:p>
        </w:tc>
      </w:tr>
      <w:tr w:rsidR="003F33D4" w:rsidRPr="00E17DA7" w:rsidTr="00EF6B45">
        <w:trPr>
          <w:trHeight w:val="644"/>
        </w:trPr>
        <w:tc>
          <w:tcPr>
            <w:tcW w:w="1622" w:type="pct"/>
            <w:vMerge w:val="restar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378" w:type="pct"/>
            <w:gridSpan w:val="4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E17DA7" w:rsidTr="00EF6B45">
        <w:trPr>
          <w:trHeight w:val="643"/>
        </w:trPr>
        <w:tc>
          <w:tcPr>
            <w:tcW w:w="1622" w:type="pct"/>
            <w:vMerge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B96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C47FB9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96E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B96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B96E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B96E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C47FB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E17DA7" w:rsidTr="00EF6B45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3F33D4" w:rsidRPr="00680E8E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E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FB9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C47FB9" w:rsidRPr="00E17DA7" w:rsidRDefault="00C47FB9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C47FB9" w:rsidRPr="00B6477C" w:rsidRDefault="00522DCF" w:rsidP="00B647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647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="00B6477C" w:rsidRPr="00B647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</w:t>
            </w:r>
            <w:r w:rsidRPr="00B647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8,4</w:t>
            </w:r>
            <w:r w:rsidR="00B96E2A" w:rsidRPr="00B647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B6477C" w:rsidRDefault="00B567CA" w:rsidP="00B647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B647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1</w:t>
            </w:r>
            <w:r w:rsidR="00B6477C" w:rsidRPr="00B647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6</w:t>
            </w:r>
            <w:r w:rsidR="00B96E2A" w:rsidRPr="00B647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9,40</w:t>
            </w:r>
          </w:p>
        </w:tc>
        <w:tc>
          <w:tcPr>
            <w:tcW w:w="750" w:type="pct"/>
            <w:shd w:val="clear" w:color="auto" w:fill="auto"/>
          </w:tcPr>
          <w:p w:rsidR="00C47FB9" w:rsidRPr="0000053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000537" w:rsidRDefault="00B96E2A" w:rsidP="00F314E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49,50</w:t>
            </w:r>
          </w:p>
        </w:tc>
        <w:tc>
          <w:tcPr>
            <w:tcW w:w="599" w:type="pct"/>
            <w:shd w:val="clear" w:color="auto" w:fill="auto"/>
          </w:tcPr>
          <w:p w:rsidR="00C47FB9" w:rsidRPr="00E17DA7" w:rsidRDefault="00C47FB9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47FB9" w:rsidRPr="00B96E2A" w:rsidRDefault="00B96E2A" w:rsidP="000B6A4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6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49,60</w:t>
            </w:r>
          </w:p>
        </w:tc>
      </w:tr>
      <w:tr w:rsidR="00B96E2A" w:rsidRPr="00E17DA7" w:rsidTr="00C47FB9">
        <w:trPr>
          <w:trHeight w:val="359"/>
        </w:trPr>
        <w:tc>
          <w:tcPr>
            <w:tcW w:w="1622" w:type="pct"/>
            <w:shd w:val="clear" w:color="auto" w:fill="auto"/>
            <w:vAlign w:val="center"/>
          </w:tcPr>
          <w:p w:rsidR="00B96E2A" w:rsidRPr="00E17DA7" w:rsidRDefault="00B96E2A" w:rsidP="00B96E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54" w:type="pct"/>
            <w:shd w:val="clear" w:color="auto" w:fill="auto"/>
            <w:vAlign w:val="center"/>
          </w:tcPr>
          <w:p w:rsidR="00B96E2A" w:rsidRPr="00B6477C" w:rsidRDefault="00522DCF" w:rsidP="00B647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B647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2</w:t>
            </w:r>
            <w:r w:rsidR="00B6477C" w:rsidRPr="00B647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6</w:t>
            </w:r>
            <w:r w:rsidRPr="00B647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8,4</w:t>
            </w:r>
            <w:r w:rsidR="00B96E2A" w:rsidRPr="00B6477C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775" w:type="pct"/>
            <w:shd w:val="clear" w:color="auto" w:fill="auto"/>
          </w:tcPr>
          <w:p w:rsidR="00B96E2A" w:rsidRPr="00E17DA7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96E2A" w:rsidRPr="00B6477C" w:rsidRDefault="00B567CA" w:rsidP="00B647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B647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1</w:t>
            </w:r>
            <w:r w:rsidR="00B6477C" w:rsidRPr="00B647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6</w:t>
            </w:r>
            <w:r w:rsidR="00B96E2A" w:rsidRPr="00B647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9,40</w:t>
            </w:r>
          </w:p>
        </w:tc>
        <w:tc>
          <w:tcPr>
            <w:tcW w:w="750" w:type="pct"/>
            <w:shd w:val="clear" w:color="auto" w:fill="auto"/>
          </w:tcPr>
          <w:p w:rsidR="00B96E2A" w:rsidRPr="00000537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96E2A" w:rsidRPr="00000537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49,50</w:t>
            </w:r>
          </w:p>
        </w:tc>
        <w:tc>
          <w:tcPr>
            <w:tcW w:w="599" w:type="pct"/>
            <w:shd w:val="clear" w:color="auto" w:fill="auto"/>
          </w:tcPr>
          <w:p w:rsidR="00B96E2A" w:rsidRPr="00E17DA7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B96E2A" w:rsidRPr="00B96E2A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6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49,60</w:t>
            </w:r>
          </w:p>
        </w:tc>
      </w:tr>
    </w:tbl>
    <w:p w:rsidR="003F33D4" w:rsidRPr="003F33D4" w:rsidRDefault="003F33D4" w:rsidP="00E17DA7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2.Краткая характеристика сферы реализации подпрограммы</w:t>
      </w:r>
    </w:p>
    <w:p w:rsidR="003F33D4" w:rsidRPr="00442A5D" w:rsidRDefault="003F33D4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42A5D">
        <w:rPr>
          <w:rFonts w:ascii="Times New Roman" w:hAnsi="Times New Roman" w:cs="Times New Roman"/>
          <w:sz w:val="28"/>
          <w:szCs w:val="28"/>
          <w:lang w:eastAsia="ru-RU"/>
        </w:rPr>
        <w:t>На 01.01.20</w:t>
      </w:r>
      <w:r w:rsidR="00C47FB9" w:rsidRPr="00442A5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52CE2" w:rsidRPr="00442A5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442A5D">
        <w:rPr>
          <w:rFonts w:ascii="Times New Roman" w:hAnsi="Times New Roman" w:cs="Times New Roman"/>
          <w:sz w:val="28"/>
          <w:szCs w:val="28"/>
          <w:lang w:eastAsia="ru-RU"/>
        </w:rPr>
        <w:t xml:space="preserve"> года в муниципальной собственности Семейкинского сельского </w:t>
      </w:r>
      <w:proofErr w:type="gramStart"/>
      <w:r w:rsidRPr="00442A5D">
        <w:rPr>
          <w:rFonts w:ascii="Times New Roman" w:hAnsi="Times New Roman" w:cs="Times New Roman"/>
          <w:sz w:val="28"/>
          <w:szCs w:val="28"/>
          <w:lang w:eastAsia="ru-RU"/>
        </w:rPr>
        <w:t>поселения  находится</w:t>
      </w:r>
      <w:proofErr w:type="gramEnd"/>
      <w:r w:rsidRPr="00442A5D">
        <w:rPr>
          <w:rFonts w:ascii="Times New Roman" w:hAnsi="Times New Roman" w:cs="Times New Roman"/>
          <w:sz w:val="28"/>
          <w:szCs w:val="28"/>
          <w:lang w:eastAsia="ru-RU"/>
        </w:rPr>
        <w:t xml:space="preserve"> 8</w:t>
      </w:r>
      <w:r w:rsidR="006A62B4" w:rsidRPr="00442A5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442A5D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в том числе:</w:t>
      </w:r>
    </w:p>
    <w:p w:rsidR="003F33D4" w:rsidRPr="002C3551" w:rsidRDefault="00442A5D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>- з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емельных участков – </w:t>
      </w:r>
      <w:r w:rsidR="004113BD" w:rsidRPr="002C3551">
        <w:rPr>
          <w:rFonts w:ascii="Times New Roman" w:hAnsi="Times New Roman" w:cs="Times New Roman"/>
          <w:sz w:val="28"/>
          <w:szCs w:val="28"/>
          <w:lang w:eastAsia="ru-RU"/>
        </w:rPr>
        <w:t>32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4113BD" w:rsidRPr="002C355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F33D4" w:rsidRPr="002C3551" w:rsidRDefault="00442A5D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>-с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ооружений – </w:t>
      </w:r>
      <w:r w:rsidR="006A62B4" w:rsidRPr="002C3551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2C3551" w:rsidRDefault="00442A5D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>-н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ежилых помещений (зданий) – </w:t>
      </w:r>
      <w:r w:rsidR="006A62B4" w:rsidRPr="002C3551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3F33D4" w:rsidRPr="002C3551" w:rsidRDefault="00442A5D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-ж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илых помещений – </w:t>
      </w:r>
      <w:r w:rsidR="006A62B4" w:rsidRPr="002C355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объекта.</w:t>
      </w:r>
    </w:p>
    <w:p w:rsidR="00442A5D" w:rsidRPr="002C3551" w:rsidRDefault="00352CE2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956C5D" w:rsidRPr="002C355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3F33D4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 Федерального закона от 21.07.1997 № 122-ФЗ «О государственной регистрации прав на недвижимое имущество и сделок с ним» 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>планируется провести работы по определению границ на 1(одну) земельную долю</w:t>
      </w:r>
      <w:r w:rsidR="00442A5D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из земель сельскохозяйственного назначения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площадью 5,65 га, находящуюся в собственности Семейкинского сельского поселения</w:t>
      </w:r>
      <w:r w:rsidR="00442A5D" w:rsidRPr="002C35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F33D4" w:rsidRPr="002C3551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2C3551">
        <w:rPr>
          <w:rFonts w:ascii="Times New Roman" w:hAnsi="Times New Roman" w:cs="Times New Roman"/>
          <w:sz w:val="28"/>
          <w:szCs w:val="28"/>
          <w:lang w:eastAsia="ru-RU"/>
        </w:rPr>
        <w:t>период  20</w:t>
      </w:r>
      <w:r w:rsidR="00442A5D" w:rsidRPr="002C3551">
        <w:rPr>
          <w:rFonts w:ascii="Times New Roman" w:hAnsi="Times New Roman" w:cs="Times New Roman"/>
          <w:sz w:val="28"/>
          <w:szCs w:val="28"/>
          <w:lang w:eastAsia="ru-RU"/>
        </w:rPr>
        <w:t>22</w:t>
      </w:r>
      <w:proofErr w:type="gramEnd"/>
      <w:r w:rsidRPr="002C3551">
        <w:rPr>
          <w:rFonts w:ascii="Times New Roman" w:hAnsi="Times New Roman" w:cs="Times New Roman"/>
          <w:sz w:val="28"/>
          <w:szCs w:val="28"/>
          <w:lang w:eastAsia="ru-RU"/>
        </w:rPr>
        <w:t>-20</w:t>
      </w:r>
      <w:r w:rsidR="00956C5D" w:rsidRPr="002C3551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42A5D" w:rsidRPr="002C355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годы администрацией  сельского поселения были проведены следующие мероприятия в части</w:t>
      </w:r>
      <w:r w:rsidRPr="002C35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реализации государственной политики в области  управления муниципальной собственностью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Семейкинского сельского поселения:</w:t>
      </w:r>
    </w:p>
    <w:p w:rsidR="003F33D4" w:rsidRPr="002C3551" w:rsidRDefault="003F33D4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- зарегистрировано право муниципальной собственности на </w:t>
      </w:r>
      <w:r w:rsidR="00360120" w:rsidRPr="002C3551">
        <w:rPr>
          <w:rFonts w:ascii="Times New Roman" w:hAnsi="Times New Roman" w:cs="Times New Roman"/>
          <w:sz w:val="28"/>
          <w:szCs w:val="28"/>
          <w:lang w:eastAsia="ru-RU"/>
        </w:rPr>
        <w:t>65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недвижимости, из них:</w:t>
      </w:r>
    </w:p>
    <w:p w:rsidR="003F33D4" w:rsidRPr="002C3551" w:rsidRDefault="003F33D4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- нежилые помещения – </w:t>
      </w:r>
      <w:r w:rsidR="00360120" w:rsidRPr="002C3551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земельные участки - </w:t>
      </w:r>
      <w:r w:rsidR="00360120" w:rsidRPr="002C3551">
        <w:rPr>
          <w:rFonts w:ascii="Times New Roman" w:hAnsi="Times New Roman" w:cs="Times New Roman"/>
          <w:sz w:val="28"/>
          <w:szCs w:val="28"/>
          <w:lang w:eastAsia="ru-RU"/>
        </w:rPr>
        <w:t>57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объектов, сооружения – </w:t>
      </w:r>
      <w:r w:rsidR="00360120" w:rsidRPr="002C355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объектов.</w:t>
      </w:r>
    </w:p>
    <w:p w:rsidR="003F33D4" w:rsidRPr="002C3551" w:rsidRDefault="003F33D4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>- зарегистрировано право муниципальной собственности на 1 невостребованную</w:t>
      </w:r>
      <w:r w:rsidRPr="002C3551">
        <w:rPr>
          <w:rFonts w:ascii="Times New Roman" w:hAnsi="Times New Roman" w:cs="Times New Roman"/>
          <w:lang w:eastAsia="ru-RU"/>
        </w:rPr>
        <w:t xml:space="preserve"> </w:t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>земельную долю из земель сельскохозяйственного на</w:t>
      </w:r>
      <w:r w:rsidR="002E6D5A" w:rsidRPr="002C3551">
        <w:rPr>
          <w:rFonts w:ascii="Times New Roman" w:hAnsi="Times New Roman" w:cs="Times New Roman"/>
          <w:sz w:val="28"/>
          <w:szCs w:val="28"/>
          <w:lang w:eastAsia="ru-RU"/>
        </w:rPr>
        <w:t>значения общей площадью 5,65 га.</w:t>
      </w:r>
    </w:p>
    <w:p w:rsidR="003F33D4" w:rsidRPr="002C3551" w:rsidRDefault="003F33D4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В муниципальной собственности Семейкинского сельского </w:t>
      </w:r>
      <w:proofErr w:type="gramStart"/>
      <w:r w:rsidRPr="002C3551">
        <w:rPr>
          <w:rFonts w:ascii="Times New Roman" w:hAnsi="Times New Roman" w:cs="Times New Roman"/>
          <w:sz w:val="28"/>
          <w:szCs w:val="28"/>
          <w:lang w:eastAsia="ru-RU"/>
        </w:rPr>
        <w:t>поселения  находятся</w:t>
      </w:r>
      <w:proofErr w:type="gramEnd"/>
      <w:r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объекты недвижимого имущества, переданные в оперативное управление МУК «КДЦ Семейкинского сельского поселения»</w:t>
      </w:r>
      <w:r w:rsidR="002E6D5A" w:rsidRPr="002C3551">
        <w:rPr>
          <w:rFonts w:ascii="Times New Roman" w:hAnsi="Times New Roman" w:cs="Times New Roman"/>
          <w:sz w:val="28"/>
          <w:szCs w:val="28"/>
          <w:lang w:eastAsia="ru-RU"/>
        </w:rPr>
        <w:t>, на одном из которых в 2020 году проведены работы по г</w:t>
      </w:r>
      <w:r w:rsidR="002E6D5A" w:rsidRPr="002C3551">
        <w:rPr>
          <w:rFonts w:ascii="Times New Roman" w:hAnsi="Times New Roman" w:cs="Times New Roman"/>
          <w:sz w:val="28"/>
          <w:szCs w:val="28"/>
        </w:rPr>
        <w:t xml:space="preserve">азификации объекта, а именно проведена замена электрооборудования на газовое в </w:t>
      </w:r>
      <w:r w:rsidR="00F64437" w:rsidRPr="002C3551">
        <w:rPr>
          <w:rFonts w:ascii="Times New Roman" w:hAnsi="Times New Roman" w:cs="Times New Roman"/>
          <w:sz w:val="28"/>
          <w:szCs w:val="28"/>
        </w:rPr>
        <w:t xml:space="preserve">здании </w:t>
      </w:r>
      <w:r w:rsidR="002E6D5A" w:rsidRPr="002C3551">
        <w:rPr>
          <w:rFonts w:ascii="Times New Roman" w:hAnsi="Times New Roman" w:cs="Times New Roman"/>
          <w:sz w:val="28"/>
          <w:szCs w:val="28"/>
        </w:rPr>
        <w:t>клуб</w:t>
      </w:r>
      <w:r w:rsidR="00F64437" w:rsidRPr="002C3551">
        <w:rPr>
          <w:rFonts w:ascii="Times New Roman" w:hAnsi="Times New Roman" w:cs="Times New Roman"/>
          <w:sz w:val="28"/>
          <w:szCs w:val="28"/>
        </w:rPr>
        <w:t>а</w:t>
      </w:r>
      <w:r w:rsidR="002E6D5A" w:rsidRPr="002C3551">
        <w:rPr>
          <w:rFonts w:ascii="Times New Roman" w:hAnsi="Times New Roman" w:cs="Times New Roman"/>
          <w:sz w:val="28"/>
          <w:szCs w:val="28"/>
        </w:rPr>
        <w:t xml:space="preserve"> д</w:t>
      </w:r>
      <w:r w:rsidR="00F64437" w:rsidRPr="002C3551">
        <w:rPr>
          <w:rFonts w:ascii="Times New Roman" w:hAnsi="Times New Roman" w:cs="Times New Roman"/>
          <w:sz w:val="28"/>
          <w:szCs w:val="28"/>
        </w:rPr>
        <w:t xml:space="preserve">еревни </w:t>
      </w:r>
      <w:r w:rsidR="002E6D5A" w:rsidRPr="002C3551">
        <w:rPr>
          <w:rFonts w:ascii="Times New Roman" w:hAnsi="Times New Roman" w:cs="Times New Roman"/>
          <w:sz w:val="28"/>
          <w:szCs w:val="28"/>
        </w:rPr>
        <w:t xml:space="preserve">Семейкино. </w:t>
      </w:r>
      <w:r w:rsidR="002E6D5A" w:rsidRPr="002C35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64437" w:rsidRPr="002C3551">
        <w:rPr>
          <w:rFonts w:ascii="Times New Roman" w:hAnsi="Times New Roman" w:cs="Times New Roman"/>
          <w:sz w:val="28"/>
          <w:szCs w:val="28"/>
          <w:lang w:eastAsia="ru-RU"/>
        </w:rPr>
        <w:t>В результате происходит экономия средств бюджета поселения на отопление объектов капитального строительства, находящегося в муниципальной собственности и улучшена работа объекта культуры.</w:t>
      </w: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C3551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C3551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Реализация данной подпрограммы должна повысить эффективность управления муниципальным имуществом и земельными ресурсами Семейкинского сельского поселения и привести к повышению решения 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экономических и социальных задач, сокращению затрат на содержание муниципального имущества, оздоровлению и укреплению финансовой системы, обеспечивающей высокий уровень и качество жизни населения. </w:t>
      </w:r>
    </w:p>
    <w:p w:rsidR="003F33D4" w:rsidRP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Pr="002E6D5A" w:rsidRDefault="003F33D4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завершить мероприятия по оформлению прав собственности на объекты недвижимости в соответствии с требованиями действующего законодательства;</w:t>
      </w:r>
    </w:p>
    <w:p w:rsidR="003F33D4" w:rsidRDefault="003F33D4" w:rsidP="00442A5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6D5A">
        <w:rPr>
          <w:rFonts w:ascii="Times New Roman" w:hAnsi="Times New Roman" w:cs="Times New Roman"/>
          <w:sz w:val="28"/>
          <w:szCs w:val="28"/>
          <w:lang w:eastAsia="ru-RU"/>
        </w:rPr>
        <w:t>- обеспечить оперативность и качество принятия управленческих решений по распоряжению муниципальным имуществом Семейкинского сельского поселения за счет внедрения современных информационных технологий и повышения достоверности и полноты информации.</w:t>
      </w: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3.1. Целевые индикаторы (показатели) реализации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1071"/>
        <w:gridCol w:w="1648"/>
        <w:gridCol w:w="1610"/>
        <w:gridCol w:w="1526"/>
      </w:tblGrid>
      <w:tr w:rsidR="003F33D4" w:rsidRPr="00E17DA7" w:rsidTr="00352CE2">
        <w:tc>
          <w:tcPr>
            <w:tcW w:w="3418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1071" w:type="dxa"/>
            <w:vMerge w:val="restart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4" w:type="dxa"/>
            <w:gridSpan w:val="3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E17DA7" w:rsidTr="00352CE2">
        <w:tc>
          <w:tcPr>
            <w:tcW w:w="3418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vMerge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3F33D4" w:rsidRPr="00E17DA7" w:rsidRDefault="003F33D4" w:rsidP="00B96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956C5D"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96E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0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B96E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6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B96E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F33D4" w:rsidRPr="00E17DA7" w:rsidTr="00352CE2">
        <w:tc>
          <w:tcPr>
            <w:tcW w:w="341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объектов недвижимого имущества, на которые зарегистрировано право собственности </w:t>
            </w:r>
          </w:p>
        </w:tc>
        <w:tc>
          <w:tcPr>
            <w:tcW w:w="107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8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610" w:type="dxa"/>
            <w:shd w:val="clear" w:color="auto" w:fill="auto"/>
          </w:tcPr>
          <w:p w:rsidR="003F33D4" w:rsidRPr="00352CE2" w:rsidRDefault="00352CE2" w:rsidP="00352C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26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  <w:tr w:rsidR="003F33D4" w:rsidRPr="00E17DA7" w:rsidTr="00352CE2">
        <w:tc>
          <w:tcPr>
            <w:tcW w:w="341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подлежащих обязательной регистрации права</w:t>
            </w:r>
          </w:p>
        </w:tc>
        <w:tc>
          <w:tcPr>
            <w:tcW w:w="107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8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0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3F33D4" w:rsidRPr="00352CE2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352CE2">
        <w:tc>
          <w:tcPr>
            <w:tcW w:w="3418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заключенных договоров аренды, безвозмездного пользования (в отношении имущества казны)</w:t>
            </w:r>
          </w:p>
        </w:tc>
        <w:tc>
          <w:tcPr>
            <w:tcW w:w="107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8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0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551" w:rsidRPr="00E17DA7" w:rsidTr="00352CE2">
        <w:tc>
          <w:tcPr>
            <w:tcW w:w="3418" w:type="dxa"/>
            <w:shd w:val="clear" w:color="auto" w:fill="auto"/>
          </w:tcPr>
          <w:p w:rsidR="002C3551" w:rsidRPr="00E17DA7" w:rsidRDefault="002C3551" w:rsidP="002C355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сдачи в аренду имущества (в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 земельных участков)</w:t>
            </w:r>
          </w:p>
        </w:tc>
        <w:tc>
          <w:tcPr>
            <w:tcW w:w="1071" w:type="dxa"/>
            <w:shd w:val="clear" w:color="auto" w:fill="auto"/>
          </w:tcPr>
          <w:p w:rsidR="002C3551" w:rsidRPr="00E17DA7" w:rsidRDefault="002C3551" w:rsidP="002C3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48" w:type="dxa"/>
            <w:shd w:val="clear" w:color="auto" w:fill="auto"/>
          </w:tcPr>
          <w:p w:rsidR="002C3551" w:rsidRPr="002C3551" w:rsidRDefault="002C3551" w:rsidP="002C355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3551">
              <w:rPr>
                <w:rFonts w:ascii="Times New Roman" w:hAnsi="Times New Roman" w:cs="Times New Roman"/>
                <w:sz w:val="24"/>
                <w:szCs w:val="24"/>
              </w:rPr>
              <w:t>455,323</w:t>
            </w:r>
          </w:p>
        </w:tc>
        <w:tc>
          <w:tcPr>
            <w:tcW w:w="1610" w:type="dxa"/>
            <w:shd w:val="clear" w:color="auto" w:fill="auto"/>
          </w:tcPr>
          <w:p w:rsidR="002C3551" w:rsidRPr="002C3551" w:rsidRDefault="002C3551" w:rsidP="002C3551">
            <w:pPr>
              <w:jc w:val="center"/>
            </w:pPr>
            <w:r w:rsidRPr="002C3551">
              <w:rPr>
                <w:rFonts w:ascii="Times New Roman" w:hAnsi="Times New Roman" w:cs="Times New Roman"/>
                <w:sz w:val="24"/>
                <w:szCs w:val="24"/>
              </w:rPr>
              <w:t>455,323</w:t>
            </w:r>
          </w:p>
        </w:tc>
        <w:tc>
          <w:tcPr>
            <w:tcW w:w="1526" w:type="dxa"/>
            <w:shd w:val="clear" w:color="auto" w:fill="auto"/>
          </w:tcPr>
          <w:p w:rsidR="002C3551" w:rsidRPr="002C3551" w:rsidRDefault="002C3551" w:rsidP="002C3551">
            <w:pPr>
              <w:jc w:val="center"/>
            </w:pPr>
            <w:r w:rsidRPr="002C3551">
              <w:rPr>
                <w:rFonts w:ascii="Times New Roman" w:hAnsi="Times New Roman" w:cs="Times New Roman"/>
                <w:sz w:val="24"/>
                <w:szCs w:val="24"/>
              </w:rPr>
              <w:t>455,323</w:t>
            </w:r>
          </w:p>
        </w:tc>
      </w:tr>
      <w:tr w:rsidR="003F33D4" w:rsidRPr="00E17DA7" w:rsidTr="00352CE2">
        <w:tc>
          <w:tcPr>
            <w:tcW w:w="3418" w:type="dxa"/>
            <w:shd w:val="clear" w:color="auto" w:fill="auto"/>
          </w:tcPr>
          <w:p w:rsidR="003F33D4" w:rsidRPr="00E17DA7" w:rsidRDefault="00112B38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земельных участков и объектов, </w:t>
            </w:r>
            <w:r w:rsidR="003F33D4" w:rsidRPr="00E17DA7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поселения, подготовленных для организации и проведения аукционов по их продаже и предоставлению в аренду</w:t>
            </w:r>
          </w:p>
        </w:tc>
        <w:tc>
          <w:tcPr>
            <w:tcW w:w="107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8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0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6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F33D4" w:rsidRPr="00E17DA7" w:rsidTr="00352CE2">
        <w:tc>
          <w:tcPr>
            <w:tcW w:w="3418" w:type="dxa"/>
            <w:shd w:val="clear" w:color="auto" w:fill="auto"/>
          </w:tcPr>
          <w:p w:rsidR="003F33D4" w:rsidRPr="00E17DA7" w:rsidRDefault="003F33D4" w:rsidP="00E17DA7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</w:t>
            </w:r>
            <w:r w:rsidR="00112B38"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и объектов</w:t>
            </w: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, находящихся в собственности поселения, предоставленных в аренду</w:t>
            </w:r>
          </w:p>
        </w:tc>
        <w:tc>
          <w:tcPr>
            <w:tcW w:w="1071" w:type="dxa"/>
            <w:shd w:val="clear" w:color="auto" w:fill="auto"/>
          </w:tcPr>
          <w:p w:rsidR="003F33D4" w:rsidRPr="00E17DA7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48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10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6" w:type="dxa"/>
            <w:shd w:val="clear" w:color="auto" w:fill="auto"/>
          </w:tcPr>
          <w:p w:rsidR="003F33D4" w:rsidRPr="00352CE2" w:rsidRDefault="00352CE2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52CE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2A5D" w:rsidRDefault="00442A5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2A5D" w:rsidRDefault="00442A5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2A5D" w:rsidRDefault="00442A5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42A5D" w:rsidRDefault="00442A5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BD4073" w:rsidRPr="003F33D4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8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"/>
        <w:gridCol w:w="3889"/>
        <w:gridCol w:w="1109"/>
        <w:gridCol w:w="1184"/>
        <w:gridCol w:w="1422"/>
        <w:gridCol w:w="1250"/>
      </w:tblGrid>
      <w:tr w:rsidR="00B96E2A" w:rsidRPr="00E17DA7" w:rsidTr="00B96E2A">
        <w:tc>
          <w:tcPr>
            <w:tcW w:w="726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1109" w:type="dxa"/>
          </w:tcPr>
          <w:p w:rsidR="00B96E2A" w:rsidRPr="00E17DA7" w:rsidRDefault="00B96E2A" w:rsidP="00B96E2A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4" w:type="dxa"/>
            <w:shd w:val="clear" w:color="auto" w:fill="auto"/>
          </w:tcPr>
          <w:p w:rsidR="00B96E2A" w:rsidRPr="00E17DA7" w:rsidRDefault="00B96E2A" w:rsidP="00B96E2A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:rsidR="00B96E2A" w:rsidRPr="00E17DA7" w:rsidRDefault="00B96E2A" w:rsidP="00B96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50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B96E2A" w:rsidRPr="00E17DA7" w:rsidTr="00B96E2A">
        <w:tc>
          <w:tcPr>
            <w:tcW w:w="726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«Эффективное управление муниципальным имуществом и земельными ресурсами Семейкинского сельского поселения», всего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E2A" w:rsidRPr="00E17DA7" w:rsidTr="00B96E2A">
        <w:tc>
          <w:tcPr>
            <w:tcW w:w="726" w:type="dxa"/>
            <w:vMerge w:val="restart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109" w:type="dxa"/>
          </w:tcPr>
          <w:p w:rsidR="00B96E2A" w:rsidRPr="00C2047C" w:rsidRDefault="008714FF" w:rsidP="00C204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C204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2</w:t>
            </w:r>
            <w:r w:rsidR="00C2047C" w:rsidRPr="00C204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6</w:t>
            </w:r>
            <w:r w:rsidR="00B96E2A" w:rsidRPr="00C204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8,50</w:t>
            </w:r>
          </w:p>
        </w:tc>
        <w:tc>
          <w:tcPr>
            <w:tcW w:w="1184" w:type="dxa"/>
            <w:shd w:val="clear" w:color="auto" w:fill="auto"/>
          </w:tcPr>
          <w:p w:rsidR="00B96E2A" w:rsidRPr="00C2047C" w:rsidRDefault="00B7256D" w:rsidP="00C204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C204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1</w:t>
            </w:r>
            <w:r w:rsidR="00C2047C" w:rsidRPr="00C204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6</w:t>
            </w:r>
            <w:r w:rsidR="00B96E2A" w:rsidRPr="00C204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9,40</w:t>
            </w:r>
          </w:p>
        </w:tc>
        <w:tc>
          <w:tcPr>
            <w:tcW w:w="1422" w:type="dxa"/>
            <w:shd w:val="clear" w:color="auto" w:fill="auto"/>
          </w:tcPr>
          <w:p w:rsidR="00B96E2A" w:rsidRPr="00000537" w:rsidRDefault="00B96E2A" w:rsidP="000152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49,50</w:t>
            </w:r>
          </w:p>
        </w:tc>
        <w:tc>
          <w:tcPr>
            <w:tcW w:w="1250" w:type="dxa"/>
            <w:shd w:val="clear" w:color="auto" w:fill="auto"/>
          </w:tcPr>
          <w:p w:rsidR="00B96E2A" w:rsidRPr="00B96E2A" w:rsidRDefault="00B96E2A" w:rsidP="00581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6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49,60</w:t>
            </w:r>
          </w:p>
        </w:tc>
      </w:tr>
      <w:tr w:rsidR="00B96E2A" w:rsidRPr="00E17DA7" w:rsidTr="00B96E2A">
        <w:tc>
          <w:tcPr>
            <w:tcW w:w="726" w:type="dxa"/>
            <w:vMerge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9" w:type="dxa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shd w:val="clear" w:color="auto" w:fill="auto"/>
          </w:tcPr>
          <w:p w:rsidR="00B96E2A" w:rsidRPr="0000053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6E2A" w:rsidRPr="00E17DA7" w:rsidTr="00B96E2A">
        <w:tc>
          <w:tcPr>
            <w:tcW w:w="726" w:type="dxa"/>
            <w:vMerge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средства областного бюджета</w:t>
            </w:r>
          </w:p>
        </w:tc>
        <w:tc>
          <w:tcPr>
            <w:tcW w:w="1109" w:type="dxa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84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2" w:type="dxa"/>
            <w:shd w:val="clear" w:color="auto" w:fill="auto"/>
          </w:tcPr>
          <w:p w:rsidR="00B96E2A" w:rsidRPr="0000053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053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50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B96E2A" w:rsidRPr="00E17DA7" w:rsidTr="00B96E2A">
        <w:tc>
          <w:tcPr>
            <w:tcW w:w="726" w:type="dxa"/>
            <w:vMerge/>
            <w:shd w:val="clear" w:color="auto" w:fill="auto"/>
          </w:tcPr>
          <w:p w:rsidR="00B96E2A" w:rsidRPr="00E17DA7" w:rsidRDefault="00B96E2A" w:rsidP="00B96E2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B96E2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1109" w:type="dxa"/>
          </w:tcPr>
          <w:p w:rsidR="00B96E2A" w:rsidRPr="00C2047C" w:rsidRDefault="00C2047C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26</w:t>
            </w:r>
            <w:r w:rsidR="00B96E2A" w:rsidRPr="00C204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8,50</w:t>
            </w:r>
          </w:p>
        </w:tc>
        <w:tc>
          <w:tcPr>
            <w:tcW w:w="1184" w:type="dxa"/>
            <w:shd w:val="clear" w:color="auto" w:fill="auto"/>
          </w:tcPr>
          <w:p w:rsidR="00B96E2A" w:rsidRPr="00C2047C" w:rsidRDefault="00B7256D" w:rsidP="00C2047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C204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1</w:t>
            </w:r>
            <w:r w:rsidR="00C2047C" w:rsidRPr="00C204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6</w:t>
            </w:r>
            <w:r w:rsidR="00B96E2A" w:rsidRPr="00C2047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9,40</w:t>
            </w:r>
          </w:p>
        </w:tc>
        <w:tc>
          <w:tcPr>
            <w:tcW w:w="1422" w:type="dxa"/>
            <w:shd w:val="clear" w:color="auto" w:fill="auto"/>
          </w:tcPr>
          <w:p w:rsidR="00B96E2A" w:rsidRPr="00000537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49,50</w:t>
            </w:r>
          </w:p>
        </w:tc>
        <w:tc>
          <w:tcPr>
            <w:tcW w:w="1250" w:type="dxa"/>
            <w:shd w:val="clear" w:color="auto" w:fill="auto"/>
          </w:tcPr>
          <w:p w:rsidR="00B96E2A" w:rsidRPr="00B96E2A" w:rsidRDefault="00B96E2A" w:rsidP="00B96E2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6E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49,60</w:t>
            </w:r>
          </w:p>
        </w:tc>
      </w:tr>
      <w:tr w:rsidR="00B96E2A" w:rsidRPr="00E17DA7" w:rsidTr="00B96E2A">
        <w:tc>
          <w:tcPr>
            <w:tcW w:w="726" w:type="dxa"/>
            <w:shd w:val="clear" w:color="auto" w:fill="auto"/>
          </w:tcPr>
          <w:p w:rsidR="00B96E2A" w:rsidRPr="00E17DA7" w:rsidRDefault="00B6477C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 кадастровых работ по   земельным участкам и объектам, находящихся в собственности поселения и оформление земельных участков и объектов в собственность</w:t>
            </w:r>
          </w:p>
        </w:tc>
        <w:tc>
          <w:tcPr>
            <w:tcW w:w="1109" w:type="dxa"/>
          </w:tcPr>
          <w:p w:rsidR="00B96E2A" w:rsidRPr="004B7D60" w:rsidRDefault="00F0524C" w:rsidP="004477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F7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84" w:type="dxa"/>
            <w:shd w:val="clear" w:color="auto" w:fill="auto"/>
          </w:tcPr>
          <w:p w:rsidR="00B96E2A" w:rsidRPr="00E17DA7" w:rsidRDefault="0076005E" w:rsidP="004477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F7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2" w:type="dxa"/>
            <w:shd w:val="clear" w:color="auto" w:fill="auto"/>
          </w:tcPr>
          <w:p w:rsidR="00B96E2A" w:rsidRPr="00000537" w:rsidRDefault="00EF7D7B" w:rsidP="00D53EE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50" w:type="dxa"/>
            <w:shd w:val="clear" w:color="auto" w:fill="auto"/>
          </w:tcPr>
          <w:p w:rsidR="00B96E2A" w:rsidRPr="00EF7D7B" w:rsidRDefault="00EF7D7B" w:rsidP="0058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7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  <w:p w:rsidR="00B96E2A" w:rsidRPr="00E17DA7" w:rsidRDefault="00B96E2A" w:rsidP="00581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6E2A" w:rsidRPr="00E17DA7" w:rsidTr="00B96E2A">
        <w:tc>
          <w:tcPr>
            <w:tcW w:w="726" w:type="dxa"/>
            <w:shd w:val="clear" w:color="auto" w:fill="auto"/>
          </w:tcPr>
          <w:p w:rsidR="00B96E2A" w:rsidRPr="00E17DA7" w:rsidRDefault="00B6477C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9" w:type="dxa"/>
            <w:shd w:val="clear" w:color="auto" w:fill="auto"/>
          </w:tcPr>
          <w:p w:rsidR="00B96E2A" w:rsidRPr="00E17DA7" w:rsidRDefault="00B96E2A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программных </w:t>
            </w:r>
            <w:proofErr w:type="gramStart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>продуктов  для</w:t>
            </w:r>
            <w:proofErr w:type="gramEnd"/>
            <w:r w:rsidRPr="00E17DA7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актуализации сведений и  регистрации муниципального имущества </w:t>
            </w:r>
          </w:p>
          <w:p w:rsidR="00B96E2A" w:rsidRPr="00E17DA7" w:rsidRDefault="00B96E2A" w:rsidP="00E17DA7">
            <w:pPr>
              <w:pStyle w:val="ConsPlusCel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B96E2A" w:rsidRPr="004B7D60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61,50</w:t>
            </w:r>
          </w:p>
        </w:tc>
        <w:tc>
          <w:tcPr>
            <w:tcW w:w="1184" w:type="dxa"/>
            <w:shd w:val="clear" w:color="auto" w:fill="auto"/>
          </w:tcPr>
          <w:p w:rsidR="00B96E2A" w:rsidRPr="00E17DA7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20,40</w:t>
            </w:r>
          </w:p>
        </w:tc>
        <w:tc>
          <w:tcPr>
            <w:tcW w:w="1422" w:type="dxa"/>
            <w:shd w:val="clear" w:color="auto" w:fill="auto"/>
          </w:tcPr>
          <w:p w:rsidR="00B96E2A" w:rsidRPr="00000537" w:rsidRDefault="00EF7D7B" w:rsidP="00F314E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20,50</w:t>
            </w:r>
          </w:p>
        </w:tc>
        <w:tc>
          <w:tcPr>
            <w:tcW w:w="1250" w:type="dxa"/>
            <w:shd w:val="clear" w:color="auto" w:fill="auto"/>
          </w:tcPr>
          <w:p w:rsidR="00B96E2A" w:rsidRPr="00E17DA7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20,60</w:t>
            </w:r>
          </w:p>
        </w:tc>
      </w:tr>
      <w:tr w:rsidR="003E7FB4" w:rsidRPr="00E17DA7" w:rsidTr="00B96E2A">
        <w:tc>
          <w:tcPr>
            <w:tcW w:w="726" w:type="dxa"/>
            <w:shd w:val="clear" w:color="auto" w:fill="auto"/>
          </w:tcPr>
          <w:p w:rsidR="003E7FB4" w:rsidRDefault="003E7FB4" w:rsidP="003E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9" w:type="dxa"/>
            <w:shd w:val="clear" w:color="auto" w:fill="auto"/>
          </w:tcPr>
          <w:p w:rsidR="003E7FB4" w:rsidRPr="003E7FB4" w:rsidRDefault="003E7FB4" w:rsidP="003E7FB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FB4">
              <w:rPr>
                <w:rFonts w:ascii="Times New Roman" w:hAnsi="Times New Roman" w:cs="Times New Roman"/>
                <w:sz w:val="24"/>
                <w:szCs w:val="24"/>
              </w:rPr>
              <w:t xml:space="preserve">Оценка объектов муниципального имущества </w:t>
            </w:r>
          </w:p>
        </w:tc>
        <w:tc>
          <w:tcPr>
            <w:tcW w:w="1109" w:type="dxa"/>
          </w:tcPr>
          <w:p w:rsidR="003E7FB4" w:rsidRPr="003E7FB4" w:rsidRDefault="003E7FB4" w:rsidP="003E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37,00</w:t>
            </w:r>
          </w:p>
        </w:tc>
        <w:tc>
          <w:tcPr>
            <w:tcW w:w="1184" w:type="dxa"/>
            <w:shd w:val="clear" w:color="auto" w:fill="auto"/>
          </w:tcPr>
          <w:p w:rsidR="003E7FB4" w:rsidRPr="003E7FB4" w:rsidRDefault="003E7FB4" w:rsidP="003E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22" w:type="dxa"/>
            <w:shd w:val="clear" w:color="auto" w:fill="auto"/>
          </w:tcPr>
          <w:p w:rsidR="003E7FB4" w:rsidRPr="003E7FB4" w:rsidRDefault="003E7FB4" w:rsidP="003E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250" w:type="dxa"/>
            <w:shd w:val="clear" w:color="auto" w:fill="auto"/>
          </w:tcPr>
          <w:p w:rsidR="003E7FB4" w:rsidRPr="003E7FB4" w:rsidRDefault="003E7FB4" w:rsidP="003E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E7F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</w:tr>
      <w:tr w:rsidR="003E7FB4" w:rsidRPr="00E17DA7" w:rsidTr="00B96E2A">
        <w:tc>
          <w:tcPr>
            <w:tcW w:w="726" w:type="dxa"/>
            <w:shd w:val="clear" w:color="auto" w:fill="auto"/>
          </w:tcPr>
          <w:p w:rsidR="003E7FB4" w:rsidRPr="00E17DA7" w:rsidRDefault="003E7FB4" w:rsidP="003E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9" w:type="dxa"/>
            <w:shd w:val="clear" w:color="auto" w:fill="auto"/>
          </w:tcPr>
          <w:p w:rsidR="003E7FB4" w:rsidRPr="00C2047C" w:rsidRDefault="003E7FB4" w:rsidP="003E7FB4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47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технической инвентаризации объектов недвижимости, оценка и оформление в муниципальную собственность муниципального имущества Семейкинского сельского поселения </w:t>
            </w:r>
          </w:p>
        </w:tc>
        <w:tc>
          <w:tcPr>
            <w:tcW w:w="1109" w:type="dxa"/>
          </w:tcPr>
          <w:p w:rsidR="003E7FB4" w:rsidRPr="00C2047C" w:rsidRDefault="003E7FB4" w:rsidP="003E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047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40,00</w:t>
            </w:r>
          </w:p>
        </w:tc>
        <w:tc>
          <w:tcPr>
            <w:tcW w:w="1184" w:type="dxa"/>
            <w:shd w:val="clear" w:color="auto" w:fill="auto"/>
          </w:tcPr>
          <w:p w:rsidR="003E7FB4" w:rsidRPr="00C2047C" w:rsidRDefault="003E7FB4" w:rsidP="003E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047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40,00</w:t>
            </w:r>
          </w:p>
        </w:tc>
        <w:tc>
          <w:tcPr>
            <w:tcW w:w="1422" w:type="dxa"/>
            <w:shd w:val="clear" w:color="auto" w:fill="auto"/>
          </w:tcPr>
          <w:p w:rsidR="003E7FB4" w:rsidRPr="00C2047C" w:rsidRDefault="003E7FB4" w:rsidP="003E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047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0,00</w:t>
            </w:r>
          </w:p>
        </w:tc>
        <w:tc>
          <w:tcPr>
            <w:tcW w:w="1250" w:type="dxa"/>
            <w:shd w:val="clear" w:color="auto" w:fill="auto"/>
          </w:tcPr>
          <w:p w:rsidR="003E7FB4" w:rsidRPr="00C2047C" w:rsidRDefault="003E7FB4" w:rsidP="003E7FB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2047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0,00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31B8A" w:rsidRDefault="00131B8A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7D7B" w:rsidRDefault="00EF7D7B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7D7B" w:rsidRDefault="00EF7D7B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7D7B" w:rsidRDefault="00EF7D7B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F7D7B" w:rsidRDefault="00EF7D7B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F33D4" w:rsidRPr="00E17DA7" w:rsidRDefault="00CE389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t>П</w:t>
      </w:r>
      <w:r w:rsidR="003F33D4" w:rsidRPr="00E17DA7">
        <w:rPr>
          <w:rFonts w:ascii="Times New Roman" w:hAnsi="Times New Roman" w:cs="Times New Roman"/>
          <w:sz w:val="28"/>
          <w:szCs w:val="28"/>
        </w:rPr>
        <w:t>риложение 2</w:t>
      </w:r>
    </w:p>
    <w:p w:rsidR="003F33D4" w:rsidRPr="00E17DA7" w:rsidRDefault="003F33D4" w:rsidP="00037172">
      <w:pPr>
        <w:spacing w:after="0" w:line="240" w:lineRule="auto"/>
        <w:ind w:left="4536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17DA7">
        <w:rPr>
          <w:rFonts w:ascii="Times New Roman" w:hAnsi="Times New Roman" w:cs="Times New Roman"/>
          <w:sz w:val="28"/>
          <w:szCs w:val="28"/>
        </w:rPr>
        <w:t xml:space="preserve">к </w:t>
      </w:r>
      <w:r w:rsidR="00F656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17DA7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«Совершенствование управлением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муниципальной собственностью Семейкинского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 на 20</w:t>
      </w:r>
      <w:r w:rsidR="00CB49F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89418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894189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17DA7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E17DA7">
        <w:rPr>
          <w:rFonts w:ascii="Times New Roman" w:hAnsi="Times New Roman" w:cs="Times New Roman"/>
          <w:sz w:val="28"/>
          <w:szCs w:val="28"/>
        </w:rPr>
        <w:t>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Подпрограмма «Содержание имущества, находящегося в муниципальной собственности Семейкинского сельского поселения»</w:t>
      </w:r>
    </w:p>
    <w:p w:rsidR="003F33D4" w:rsidRPr="00E17DA7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1.Паспорт муниципальной подпрограммы</w:t>
      </w: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DA7">
        <w:rPr>
          <w:rFonts w:ascii="Times New Roman" w:hAnsi="Times New Roman" w:cs="Times New Roman"/>
          <w:b/>
          <w:sz w:val="28"/>
          <w:szCs w:val="28"/>
        </w:rPr>
        <w:t>«Содержание имущества, находящегося в муниципальной собственности Семейкинского сельского поселения»</w:t>
      </w:r>
    </w:p>
    <w:p w:rsidR="00BD4073" w:rsidRPr="00E17DA7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2417"/>
        <w:gridCol w:w="1494"/>
        <w:gridCol w:w="1447"/>
        <w:gridCol w:w="1292"/>
      </w:tblGrid>
      <w:tr w:rsidR="003F33D4" w:rsidRPr="00CB49FB" w:rsidTr="00194244"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имущества, находящегося в муниципальной собственности Семейкинского сельского поселения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F33D4" w:rsidRPr="00CB49FB" w:rsidTr="00194244"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894189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3F33D4" w:rsidRPr="00CB49FB" w:rsidTr="00194244"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 подпрограммы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Шуйского района Ивановской области</w:t>
            </w:r>
          </w:p>
        </w:tc>
      </w:tr>
      <w:tr w:rsidR="003F33D4" w:rsidRPr="00CB49FB" w:rsidTr="00194244">
        <w:trPr>
          <w:trHeight w:val="1455"/>
        </w:trPr>
        <w:tc>
          <w:tcPr>
            <w:tcW w:w="1599" w:type="pct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подпрограммы</w:t>
            </w:r>
          </w:p>
        </w:tc>
        <w:tc>
          <w:tcPr>
            <w:tcW w:w="3401" w:type="pct"/>
            <w:gridSpan w:val="4"/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ind w:left="-92" w:firstLine="34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Полная и своевременная оплата коммунальных услуг, связанных </w:t>
            </w:r>
            <w:proofErr w:type="gramStart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 содержанием</w:t>
            </w:r>
            <w:proofErr w:type="gramEnd"/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 </w:t>
            </w:r>
          </w:p>
        </w:tc>
      </w:tr>
      <w:tr w:rsidR="003F33D4" w:rsidRPr="00CB49FB" w:rsidTr="00EF7D7B">
        <w:trPr>
          <w:trHeight w:val="644"/>
        </w:trPr>
        <w:tc>
          <w:tcPr>
            <w:tcW w:w="1599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340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F33D4" w:rsidRPr="00CB49FB" w:rsidTr="00EF7D7B">
        <w:trPr>
          <w:trHeight w:val="643"/>
        </w:trPr>
        <w:tc>
          <w:tcPr>
            <w:tcW w:w="15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680E8E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0E8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F7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F7D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F7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F7D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EF7D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F33D4" w:rsidRPr="00CB49FB" w:rsidTr="00EF7D7B">
        <w:trPr>
          <w:trHeight w:val="35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Ивановской области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F33D4" w:rsidRPr="00CB49FB" w:rsidTr="00EF7D7B">
        <w:trPr>
          <w:trHeight w:val="35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Шуйского муниципального района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17DA7" w:rsidRPr="00CB49FB" w:rsidTr="00EF7D7B">
        <w:trPr>
          <w:trHeight w:val="35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A7" w:rsidRPr="00CB49FB" w:rsidRDefault="00E17DA7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Семейкинского сельского поселения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DA7" w:rsidRPr="00EF7D7B" w:rsidRDefault="00EF7D7B" w:rsidP="002F3E0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D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748,80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CB49FB" w:rsidRDefault="00EF7D7B" w:rsidP="006B566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A7" w:rsidRPr="00437CA3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152F7" w:rsidRPr="00437CA3" w:rsidRDefault="00EF7D7B" w:rsidP="000152F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DA7" w:rsidRPr="00CB49FB" w:rsidRDefault="00E17DA7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17DA7" w:rsidRPr="00EF7D7B" w:rsidRDefault="00EF7D7B" w:rsidP="00E17DA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7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</w:tr>
      <w:tr w:rsidR="00EF7D7B" w:rsidRPr="00CB49FB" w:rsidTr="00EF7D7B">
        <w:trPr>
          <w:trHeight w:val="359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7B" w:rsidRPr="00CB49FB" w:rsidRDefault="00EF7D7B" w:rsidP="00EF7D7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7D7B" w:rsidRPr="00EF7D7B" w:rsidRDefault="00EF7D7B" w:rsidP="00EF7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7D7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748,80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B" w:rsidRPr="00CB49FB" w:rsidRDefault="00EF7D7B" w:rsidP="00EF7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F7D7B" w:rsidRPr="00CB49FB" w:rsidRDefault="00EF7D7B" w:rsidP="00EF7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B" w:rsidRPr="00437CA3" w:rsidRDefault="00EF7D7B" w:rsidP="00EF7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F7D7B" w:rsidRPr="00437CA3" w:rsidRDefault="00EF7D7B" w:rsidP="00EF7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7D7B" w:rsidRPr="00CB49FB" w:rsidRDefault="00EF7D7B" w:rsidP="00EF7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F7D7B" w:rsidRPr="00EF7D7B" w:rsidRDefault="00EF7D7B" w:rsidP="00EF7D7B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F7D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</w:tr>
    </w:tbl>
    <w:p w:rsidR="006A0B77" w:rsidRDefault="006A0B77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BD40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Краткая характеристика сферы реализации подпрограммы</w:t>
      </w:r>
    </w:p>
    <w:p w:rsidR="00BD4073" w:rsidRPr="003F33D4" w:rsidRDefault="00BD4073" w:rsidP="00E17DA7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данной подпрограммы должна повысить сохранность и эффективность использования муниципального имущества Семейкинского сельского поселения.</w:t>
      </w: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D4073" w:rsidRDefault="00BD4073" w:rsidP="00E17DA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3.Ожидаемые результаты реализации подпрограммы</w:t>
      </w:r>
    </w:p>
    <w:p w:rsidR="00BD4073" w:rsidRPr="003F33D4" w:rsidRDefault="00BD4073" w:rsidP="00E17DA7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Реализация подпрограммы должна обеспечить достижение следующих результатов:</w:t>
      </w:r>
    </w:p>
    <w:p w:rsidR="003F33D4" w:rsidRDefault="003F33D4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отсутствие задолженности по оплате коммунальных услуг</w:t>
      </w:r>
      <w:r w:rsidR="00894189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связанных </w:t>
      </w:r>
      <w:proofErr w:type="gramStart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>с  содержанием</w:t>
      </w:r>
      <w:proofErr w:type="gramEnd"/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имущества, находящ</w:t>
      </w:r>
      <w:r w:rsidR="00894189">
        <w:rPr>
          <w:rFonts w:ascii="Times New Roman" w:hAnsi="Times New Roman" w:cs="Times New Roman"/>
          <w:bCs/>
          <w:sz w:val="28"/>
          <w:szCs w:val="28"/>
          <w:lang w:eastAsia="ru-RU"/>
        </w:rPr>
        <w:t>егося</w:t>
      </w:r>
      <w:r w:rsidRPr="003F33D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муниципальной собственности Семейкинского</w:t>
      </w:r>
      <w:r w:rsidRPr="003F33D4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BD4073" w:rsidRPr="003F33D4" w:rsidRDefault="00BD4073" w:rsidP="00E17DA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3.1. Целевые индикаторы (показатели) реализации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56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9"/>
        <w:gridCol w:w="980"/>
        <w:gridCol w:w="1675"/>
        <w:gridCol w:w="1635"/>
        <w:gridCol w:w="1547"/>
      </w:tblGrid>
      <w:tr w:rsidR="003F33D4" w:rsidRPr="00CB49FB" w:rsidTr="0098613D">
        <w:tc>
          <w:tcPr>
            <w:tcW w:w="3719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индикатора (показателя)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57" w:type="dxa"/>
            <w:gridSpan w:val="3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целевых индикаторов (показателей)</w:t>
            </w:r>
          </w:p>
        </w:tc>
      </w:tr>
      <w:tr w:rsidR="003F33D4" w:rsidRPr="00CB49FB" w:rsidTr="0098613D">
        <w:tc>
          <w:tcPr>
            <w:tcW w:w="3719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89418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E17DA7"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94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894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894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3F33D4" w:rsidRPr="00CB49FB" w:rsidTr="0098613D">
        <w:tc>
          <w:tcPr>
            <w:tcW w:w="3719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оплаты коммунальных услуг</w:t>
            </w:r>
            <w:r w:rsidRPr="00CB49F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, связанных с  содержанием имущества, находящимся в муниципальной собственности Семейкинского</w:t>
            </w: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</w:tc>
        <w:tc>
          <w:tcPr>
            <w:tcW w:w="980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7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5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47" w:type="dxa"/>
            <w:shd w:val="clear" w:color="auto" w:fill="auto"/>
          </w:tcPr>
          <w:p w:rsidR="003F33D4" w:rsidRPr="00CB49FB" w:rsidRDefault="003F33D4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3F33D4" w:rsidRPr="003F33D4" w:rsidRDefault="003F33D4" w:rsidP="00E17DA7">
      <w:pPr>
        <w:spacing w:after="0" w:line="240" w:lineRule="auto"/>
        <w:ind w:left="-92" w:firstLine="34"/>
        <w:contextualSpacing/>
        <w:jc w:val="both"/>
        <w:rPr>
          <w:rFonts w:ascii="Times New Roman" w:hAnsi="Times New Roman" w:cs="Times New Roman"/>
          <w:lang w:eastAsia="ru-RU"/>
        </w:rPr>
      </w:pPr>
    </w:p>
    <w:p w:rsidR="00BD4073" w:rsidRDefault="00BD4073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33D4" w:rsidRP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4. Мероприятия подпрограммы</w:t>
      </w:r>
    </w:p>
    <w:p w:rsidR="003F33D4" w:rsidRDefault="003F33D4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33D4"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реализации мероприятий подпрограммы</w:t>
      </w:r>
    </w:p>
    <w:p w:rsidR="0098613D" w:rsidRDefault="0098613D" w:rsidP="00E17DA7">
      <w:pPr>
        <w:spacing w:after="0" w:line="240" w:lineRule="auto"/>
        <w:ind w:left="-92"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8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563"/>
        <w:gridCol w:w="996"/>
        <w:gridCol w:w="996"/>
        <w:gridCol w:w="1097"/>
        <w:gridCol w:w="1226"/>
      </w:tblGrid>
      <w:tr w:rsidR="002B5A9D" w:rsidRPr="002B5A9D" w:rsidTr="00EF7D7B">
        <w:tc>
          <w:tcPr>
            <w:tcW w:w="709" w:type="dxa"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3" w:type="dxa"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мероприятия/ Источник ресурсного обеспечения</w:t>
            </w:r>
          </w:p>
        </w:tc>
        <w:tc>
          <w:tcPr>
            <w:tcW w:w="854" w:type="dxa"/>
          </w:tcPr>
          <w:p w:rsidR="00EF7D7B" w:rsidRPr="00CB49FB" w:rsidRDefault="00EF7D7B" w:rsidP="00EF7D7B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shd w:val="clear" w:color="auto" w:fill="auto"/>
          </w:tcPr>
          <w:p w:rsidR="00EF7D7B" w:rsidRPr="00894189" w:rsidRDefault="00EF7D7B" w:rsidP="00EF7D7B">
            <w:pPr>
              <w:spacing w:after="0" w:line="240" w:lineRule="auto"/>
              <w:ind w:left="-418" w:firstLine="41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102" w:type="dxa"/>
            <w:shd w:val="clear" w:color="auto" w:fill="auto"/>
          </w:tcPr>
          <w:p w:rsidR="00EF7D7B" w:rsidRPr="00894189" w:rsidRDefault="00EF7D7B" w:rsidP="00EF7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236" w:type="dxa"/>
            <w:shd w:val="clear" w:color="auto" w:fill="auto"/>
          </w:tcPr>
          <w:p w:rsidR="00EF7D7B" w:rsidRPr="00894189" w:rsidRDefault="00EF7D7B" w:rsidP="00EF7D7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2027</w:t>
            </w:r>
          </w:p>
        </w:tc>
      </w:tr>
      <w:tr w:rsidR="002B5A9D" w:rsidRPr="002B5A9D" w:rsidTr="00EF7D7B">
        <w:tc>
          <w:tcPr>
            <w:tcW w:w="709" w:type="dxa"/>
            <w:vMerge w:val="restart"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«Содержание имущества, находящегося в муниципальной собственности Семейкинского сельского поселения», всего </w:t>
            </w:r>
            <w:proofErr w:type="spellStart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CB49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4" w:type="dxa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F7D7B" w:rsidRPr="002B5A9D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</w:tcPr>
          <w:p w:rsidR="00EF7D7B" w:rsidRPr="002B5A9D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</w:tcPr>
          <w:p w:rsidR="00EF7D7B" w:rsidRPr="002B5A9D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5A9D" w:rsidRPr="002B5A9D" w:rsidTr="00EF7D7B">
        <w:tc>
          <w:tcPr>
            <w:tcW w:w="709" w:type="dxa"/>
            <w:vMerge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854" w:type="dxa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shd w:val="clear" w:color="auto" w:fill="auto"/>
          </w:tcPr>
          <w:p w:rsidR="00EF7D7B" w:rsidRPr="002B5A9D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shd w:val="clear" w:color="auto" w:fill="auto"/>
          </w:tcPr>
          <w:p w:rsidR="00EF7D7B" w:rsidRPr="002B5A9D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shd w:val="clear" w:color="auto" w:fill="auto"/>
          </w:tcPr>
          <w:p w:rsidR="00EF7D7B" w:rsidRPr="002B5A9D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B5A9D" w:rsidRPr="002B5A9D" w:rsidTr="00EF7D7B">
        <w:tc>
          <w:tcPr>
            <w:tcW w:w="709" w:type="dxa"/>
            <w:vMerge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местный бюджет</w:t>
            </w:r>
          </w:p>
        </w:tc>
        <w:tc>
          <w:tcPr>
            <w:tcW w:w="854" w:type="dxa"/>
          </w:tcPr>
          <w:p w:rsidR="00EF7D7B" w:rsidRPr="00894189" w:rsidRDefault="00894189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748,80</w:t>
            </w:r>
          </w:p>
        </w:tc>
        <w:tc>
          <w:tcPr>
            <w:tcW w:w="996" w:type="dxa"/>
            <w:shd w:val="clear" w:color="auto" w:fill="auto"/>
          </w:tcPr>
          <w:p w:rsidR="00EF7D7B" w:rsidRPr="00894189" w:rsidRDefault="00894189" w:rsidP="0098613D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  <w:tc>
          <w:tcPr>
            <w:tcW w:w="1102" w:type="dxa"/>
            <w:shd w:val="clear" w:color="auto" w:fill="auto"/>
          </w:tcPr>
          <w:p w:rsidR="00EF7D7B" w:rsidRPr="00894189" w:rsidRDefault="00894189" w:rsidP="00661F1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  <w:tc>
          <w:tcPr>
            <w:tcW w:w="1236" w:type="dxa"/>
            <w:shd w:val="clear" w:color="auto" w:fill="auto"/>
          </w:tcPr>
          <w:p w:rsidR="00EF7D7B" w:rsidRPr="00894189" w:rsidRDefault="00894189" w:rsidP="0000053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94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249,60</w:t>
            </w:r>
          </w:p>
        </w:tc>
      </w:tr>
      <w:tr w:rsidR="002B5A9D" w:rsidRPr="002B5A9D" w:rsidTr="00EF7D7B">
        <w:tc>
          <w:tcPr>
            <w:tcW w:w="709" w:type="dxa"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EF7D7B" w:rsidRPr="00CB49FB" w:rsidRDefault="00EF7D7B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 потреблённых коммунальных услуг в соответствии с заключёнными договорами</w:t>
            </w:r>
          </w:p>
        </w:tc>
        <w:tc>
          <w:tcPr>
            <w:tcW w:w="854" w:type="dxa"/>
          </w:tcPr>
          <w:p w:rsidR="00EF7D7B" w:rsidRPr="00894189" w:rsidRDefault="00EF7D7B" w:rsidP="00986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4189" w:rsidRPr="00894189" w:rsidRDefault="00894189" w:rsidP="00986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597,393</w:t>
            </w:r>
          </w:p>
        </w:tc>
        <w:tc>
          <w:tcPr>
            <w:tcW w:w="996" w:type="dxa"/>
            <w:shd w:val="clear" w:color="auto" w:fill="auto"/>
          </w:tcPr>
          <w:p w:rsidR="00894189" w:rsidRPr="00894189" w:rsidRDefault="00894189" w:rsidP="00986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D7B" w:rsidRPr="00894189" w:rsidRDefault="00894189" w:rsidP="0098613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199,131</w:t>
            </w:r>
          </w:p>
        </w:tc>
        <w:tc>
          <w:tcPr>
            <w:tcW w:w="1102" w:type="dxa"/>
            <w:shd w:val="clear" w:color="auto" w:fill="auto"/>
          </w:tcPr>
          <w:p w:rsidR="00894189" w:rsidRPr="00894189" w:rsidRDefault="00894189" w:rsidP="00351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D7B" w:rsidRPr="00894189" w:rsidRDefault="00894189" w:rsidP="003513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199,131</w:t>
            </w:r>
          </w:p>
        </w:tc>
        <w:tc>
          <w:tcPr>
            <w:tcW w:w="1236" w:type="dxa"/>
            <w:shd w:val="clear" w:color="auto" w:fill="auto"/>
          </w:tcPr>
          <w:p w:rsidR="00894189" w:rsidRPr="00894189" w:rsidRDefault="008941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D7B" w:rsidRPr="00894189" w:rsidRDefault="008941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199,131</w:t>
            </w:r>
          </w:p>
        </w:tc>
      </w:tr>
      <w:tr w:rsidR="002B5A9D" w:rsidRPr="002B5A9D" w:rsidTr="00EF7D7B">
        <w:tc>
          <w:tcPr>
            <w:tcW w:w="709" w:type="dxa"/>
            <w:shd w:val="clear" w:color="auto" w:fill="auto"/>
          </w:tcPr>
          <w:p w:rsidR="00EF7D7B" w:rsidRPr="00CB49FB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EF7D7B" w:rsidRPr="00CB49FB" w:rsidRDefault="00EF7D7B" w:rsidP="00E17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B49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МКД по муниципальным помещениям</w:t>
            </w:r>
          </w:p>
        </w:tc>
        <w:tc>
          <w:tcPr>
            <w:tcW w:w="854" w:type="dxa"/>
          </w:tcPr>
          <w:p w:rsidR="00EF7D7B" w:rsidRPr="00894189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4189" w:rsidRPr="00894189" w:rsidRDefault="008941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151,407</w:t>
            </w:r>
          </w:p>
        </w:tc>
        <w:tc>
          <w:tcPr>
            <w:tcW w:w="996" w:type="dxa"/>
            <w:shd w:val="clear" w:color="auto" w:fill="auto"/>
          </w:tcPr>
          <w:p w:rsidR="00EF7D7B" w:rsidRPr="00894189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4189" w:rsidRPr="00894189" w:rsidRDefault="008941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50,469</w:t>
            </w:r>
          </w:p>
        </w:tc>
        <w:tc>
          <w:tcPr>
            <w:tcW w:w="1102" w:type="dxa"/>
            <w:shd w:val="clear" w:color="auto" w:fill="auto"/>
          </w:tcPr>
          <w:p w:rsidR="00894189" w:rsidRPr="00894189" w:rsidRDefault="008941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F7D7B" w:rsidRPr="00894189" w:rsidRDefault="008941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50,469</w:t>
            </w:r>
          </w:p>
        </w:tc>
        <w:tc>
          <w:tcPr>
            <w:tcW w:w="1236" w:type="dxa"/>
            <w:shd w:val="clear" w:color="auto" w:fill="auto"/>
          </w:tcPr>
          <w:p w:rsidR="00EF7D7B" w:rsidRPr="00894189" w:rsidRDefault="00EF7D7B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94189" w:rsidRPr="00894189" w:rsidRDefault="00894189" w:rsidP="00E17D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41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50,469</w:t>
            </w:r>
          </w:p>
        </w:tc>
      </w:tr>
    </w:tbl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F33D4" w:rsidRPr="003F33D4" w:rsidRDefault="003F33D4" w:rsidP="00E17DA7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3F33D4" w:rsidRPr="003F33D4" w:rsidSect="00CB49FB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E45"/>
    <w:multiLevelType w:val="hybridMultilevel"/>
    <w:tmpl w:val="BFEA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0545A"/>
    <w:multiLevelType w:val="hybridMultilevel"/>
    <w:tmpl w:val="42FC1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AA"/>
    <w:rsid w:val="00000537"/>
    <w:rsid w:val="000152F7"/>
    <w:rsid w:val="00037172"/>
    <w:rsid w:val="000413C9"/>
    <w:rsid w:val="00054C14"/>
    <w:rsid w:val="000B6A47"/>
    <w:rsid w:val="001066C8"/>
    <w:rsid w:val="00112B38"/>
    <w:rsid w:val="001131EF"/>
    <w:rsid w:val="00131B8A"/>
    <w:rsid w:val="00165D49"/>
    <w:rsid w:val="00166864"/>
    <w:rsid w:val="0016755C"/>
    <w:rsid w:val="00191610"/>
    <w:rsid w:val="00194244"/>
    <w:rsid w:val="001B4568"/>
    <w:rsid w:val="001C430E"/>
    <w:rsid w:val="001D1A8A"/>
    <w:rsid w:val="001E3A9F"/>
    <w:rsid w:val="00207D1C"/>
    <w:rsid w:val="0028404A"/>
    <w:rsid w:val="002A7AED"/>
    <w:rsid w:val="002B5A9D"/>
    <w:rsid w:val="002C3551"/>
    <w:rsid w:val="002D10A3"/>
    <w:rsid w:val="002E19AD"/>
    <w:rsid w:val="002E6D5A"/>
    <w:rsid w:val="002F3E04"/>
    <w:rsid w:val="00351345"/>
    <w:rsid w:val="00352CE2"/>
    <w:rsid w:val="00360120"/>
    <w:rsid w:val="00364315"/>
    <w:rsid w:val="003E7FB4"/>
    <w:rsid w:val="003F33D4"/>
    <w:rsid w:val="004113BD"/>
    <w:rsid w:val="004155FA"/>
    <w:rsid w:val="00437CA3"/>
    <w:rsid w:val="00442A5D"/>
    <w:rsid w:val="00442FFA"/>
    <w:rsid w:val="00447795"/>
    <w:rsid w:val="004948E1"/>
    <w:rsid w:val="004A260C"/>
    <w:rsid w:val="004A39F2"/>
    <w:rsid w:val="004B7D60"/>
    <w:rsid w:val="0050009E"/>
    <w:rsid w:val="00510C23"/>
    <w:rsid w:val="00522DCF"/>
    <w:rsid w:val="00542907"/>
    <w:rsid w:val="0056099F"/>
    <w:rsid w:val="00563A07"/>
    <w:rsid w:val="00581D7B"/>
    <w:rsid w:val="00624601"/>
    <w:rsid w:val="006417D5"/>
    <w:rsid w:val="006510BE"/>
    <w:rsid w:val="0065381E"/>
    <w:rsid w:val="00661F10"/>
    <w:rsid w:val="00680E8E"/>
    <w:rsid w:val="00692D8E"/>
    <w:rsid w:val="006A0B77"/>
    <w:rsid w:val="006A62B4"/>
    <w:rsid w:val="006B566D"/>
    <w:rsid w:val="00754DC8"/>
    <w:rsid w:val="0076005E"/>
    <w:rsid w:val="00761A09"/>
    <w:rsid w:val="007D25EA"/>
    <w:rsid w:val="008237C9"/>
    <w:rsid w:val="00842206"/>
    <w:rsid w:val="00844D99"/>
    <w:rsid w:val="008668B9"/>
    <w:rsid w:val="008714FF"/>
    <w:rsid w:val="00894189"/>
    <w:rsid w:val="008A1608"/>
    <w:rsid w:val="008E4315"/>
    <w:rsid w:val="008F0646"/>
    <w:rsid w:val="00911063"/>
    <w:rsid w:val="00956C5D"/>
    <w:rsid w:val="0098613D"/>
    <w:rsid w:val="00A11BC8"/>
    <w:rsid w:val="00A45A37"/>
    <w:rsid w:val="00AD351F"/>
    <w:rsid w:val="00B567CA"/>
    <w:rsid w:val="00B63C0E"/>
    <w:rsid w:val="00B6477C"/>
    <w:rsid w:val="00B659AA"/>
    <w:rsid w:val="00B7256D"/>
    <w:rsid w:val="00B96E2A"/>
    <w:rsid w:val="00BA0588"/>
    <w:rsid w:val="00BD4073"/>
    <w:rsid w:val="00BF611E"/>
    <w:rsid w:val="00C2047C"/>
    <w:rsid w:val="00C32968"/>
    <w:rsid w:val="00C47FB9"/>
    <w:rsid w:val="00C736A0"/>
    <w:rsid w:val="00C74F63"/>
    <w:rsid w:val="00CB49FB"/>
    <w:rsid w:val="00CC53E0"/>
    <w:rsid w:val="00CE3894"/>
    <w:rsid w:val="00CF1989"/>
    <w:rsid w:val="00D332AD"/>
    <w:rsid w:val="00D53EEE"/>
    <w:rsid w:val="00DA0995"/>
    <w:rsid w:val="00DC00E8"/>
    <w:rsid w:val="00E149A3"/>
    <w:rsid w:val="00E17DA7"/>
    <w:rsid w:val="00E337E8"/>
    <w:rsid w:val="00EC7A4E"/>
    <w:rsid w:val="00EF6B45"/>
    <w:rsid w:val="00EF7D7B"/>
    <w:rsid w:val="00F0524C"/>
    <w:rsid w:val="00F314E7"/>
    <w:rsid w:val="00F64437"/>
    <w:rsid w:val="00F656E0"/>
    <w:rsid w:val="00F9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BE5980-0410-4806-BD0D-92B6F6F6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3D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3F33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4315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11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LAW;n=117671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B8213-9D9D-465A-A4C3-B78C56E2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Владелец</cp:lastModifiedBy>
  <cp:revision>2</cp:revision>
  <cp:lastPrinted>2025-06-23T08:47:00Z</cp:lastPrinted>
  <dcterms:created xsi:type="dcterms:W3CDTF">2025-06-23T11:30:00Z</dcterms:created>
  <dcterms:modified xsi:type="dcterms:W3CDTF">2025-06-23T11:30:00Z</dcterms:modified>
</cp:coreProperties>
</file>